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22" w:rsidRDefault="00176F22" w:rsidP="00176F22">
      <w:pPr>
        <w:widowControl/>
        <w:spacing w:before="100" w:beforeAutospacing="1" w:after="100" w:afterAutospacing="1"/>
        <w:jc w:val="center"/>
        <w:outlineLvl w:val="1"/>
        <w:rPr>
          <w:rFonts w:ascii="仿宋_GB2312" w:eastAsia="仿宋_GB2312" w:hAnsi="宋体" w:cs="宋体"/>
          <w:b/>
          <w:bCs/>
          <w:kern w:val="0"/>
          <w:sz w:val="44"/>
          <w:szCs w:val="44"/>
        </w:rPr>
      </w:pPr>
    </w:p>
    <w:p w:rsidR="00176F22" w:rsidRDefault="00176F22" w:rsidP="00176F22">
      <w:pPr>
        <w:widowControl/>
        <w:spacing w:before="100" w:beforeAutospacing="1" w:after="100" w:afterAutospacing="1"/>
        <w:jc w:val="center"/>
        <w:outlineLvl w:val="1"/>
        <w:rPr>
          <w:rFonts w:ascii="仿宋_GB2312" w:eastAsia="仿宋_GB2312" w:hAnsi="宋体" w:cs="宋体" w:hint="eastAsia"/>
          <w:b/>
          <w:bCs/>
          <w:kern w:val="0"/>
          <w:sz w:val="44"/>
          <w:szCs w:val="44"/>
        </w:rPr>
      </w:pPr>
    </w:p>
    <w:p w:rsidR="00176F22" w:rsidRDefault="00176F22" w:rsidP="00176F22">
      <w:pPr>
        <w:widowControl/>
        <w:spacing w:before="100" w:beforeAutospacing="1" w:after="100" w:afterAutospacing="1"/>
        <w:jc w:val="center"/>
        <w:outlineLvl w:val="1"/>
        <w:rPr>
          <w:rFonts w:ascii="仿宋_GB2312" w:eastAsia="仿宋_GB2312" w:hAnsi="宋体" w:cs="宋体" w:hint="eastAsia"/>
          <w:b/>
          <w:bCs/>
          <w:kern w:val="0"/>
          <w:sz w:val="44"/>
          <w:szCs w:val="44"/>
        </w:rPr>
      </w:pPr>
    </w:p>
    <w:p w:rsidR="00176F22" w:rsidRDefault="00176F22" w:rsidP="00176F22">
      <w:pPr>
        <w:widowControl/>
        <w:spacing w:before="100" w:beforeAutospacing="1" w:after="100" w:afterAutospacing="1"/>
        <w:jc w:val="center"/>
        <w:outlineLvl w:val="1"/>
        <w:rPr>
          <w:rFonts w:ascii="华文中宋" w:eastAsia="华文中宋" w:hAnsi="华文中宋" w:cs="宋体" w:hint="eastAsia"/>
          <w:b/>
          <w:bCs/>
          <w:kern w:val="0"/>
          <w:sz w:val="72"/>
          <w:szCs w:val="72"/>
          <w:u w:val="double"/>
        </w:rPr>
      </w:pPr>
      <w:r>
        <w:rPr>
          <w:rFonts w:ascii="华文中宋" w:eastAsia="华文中宋" w:hAnsi="华文中宋" w:cs="宋体" w:hint="eastAsia"/>
          <w:b/>
          <w:bCs/>
          <w:kern w:val="0"/>
          <w:sz w:val="72"/>
          <w:szCs w:val="72"/>
          <w:u w:val="double"/>
        </w:rPr>
        <w:t>安全事故应急预案</w:t>
      </w:r>
    </w:p>
    <w:p w:rsidR="00176F22" w:rsidRDefault="00176F22" w:rsidP="00176F22">
      <w:pPr>
        <w:widowControl/>
        <w:spacing w:before="100" w:beforeAutospacing="1" w:after="100" w:afterAutospacing="1"/>
        <w:jc w:val="center"/>
        <w:outlineLvl w:val="1"/>
        <w:rPr>
          <w:rFonts w:ascii="仿宋_GB2312" w:eastAsia="仿宋_GB2312" w:hAnsi="宋体" w:cs="宋体" w:hint="eastAsia"/>
          <w:b/>
          <w:bCs/>
          <w:kern w:val="0"/>
          <w:sz w:val="44"/>
          <w:szCs w:val="44"/>
        </w:rPr>
      </w:pPr>
    </w:p>
    <w:p w:rsidR="00176F22" w:rsidRDefault="00176F22" w:rsidP="00176F22">
      <w:pPr>
        <w:widowControl/>
        <w:spacing w:before="100" w:beforeAutospacing="1" w:after="100" w:afterAutospacing="1"/>
        <w:jc w:val="center"/>
        <w:outlineLvl w:val="1"/>
        <w:rPr>
          <w:rFonts w:ascii="仿宋_GB2312" w:eastAsia="仿宋_GB2312" w:hAnsi="宋体" w:cs="宋体" w:hint="eastAsia"/>
          <w:b/>
          <w:bCs/>
          <w:kern w:val="0"/>
          <w:sz w:val="44"/>
          <w:szCs w:val="44"/>
        </w:rPr>
      </w:pPr>
    </w:p>
    <w:p w:rsidR="00176F22" w:rsidRDefault="00176F22" w:rsidP="00176F22">
      <w:pPr>
        <w:widowControl/>
        <w:spacing w:before="100" w:beforeAutospacing="1" w:after="100" w:afterAutospacing="1"/>
        <w:jc w:val="center"/>
        <w:outlineLvl w:val="1"/>
        <w:rPr>
          <w:rFonts w:ascii="仿宋_GB2312" w:eastAsia="仿宋_GB2312" w:hAnsi="宋体" w:cs="宋体" w:hint="eastAsia"/>
          <w:b/>
          <w:bCs/>
          <w:kern w:val="0"/>
          <w:sz w:val="44"/>
          <w:szCs w:val="44"/>
        </w:rPr>
      </w:pPr>
    </w:p>
    <w:p w:rsidR="00176F22" w:rsidRDefault="00176F22" w:rsidP="00176F22">
      <w:pPr>
        <w:widowControl/>
        <w:spacing w:before="100" w:beforeAutospacing="1" w:after="100" w:afterAutospacing="1"/>
        <w:jc w:val="center"/>
        <w:outlineLvl w:val="1"/>
        <w:rPr>
          <w:rFonts w:ascii="仿宋_GB2312" w:eastAsia="仿宋_GB2312" w:hAnsi="宋体" w:cs="宋体" w:hint="eastAsia"/>
          <w:b/>
          <w:bCs/>
          <w:kern w:val="0"/>
          <w:sz w:val="44"/>
          <w:szCs w:val="44"/>
        </w:rPr>
      </w:pPr>
    </w:p>
    <w:p w:rsidR="00176F22" w:rsidRDefault="00176F22" w:rsidP="00176F22">
      <w:pPr>
        <w:jc w:val="center"/>
        <w:outlineLvl w:val="1"/>
        <w:rPr>
          <w:rFonts w:ascii="华文中宋" w:eastAsia="华文中宋" w:hAnsi="华文中宋" w:hint="eastAsia"/>
          <w:b/>
          <w:sz w:val="36"/>
          <w:szCs w:val="36"/>
        </w:rPr>
      </w:pPr>
    </w:p>
    <w:p w:rsidR="00176F22" w:rsidRDefault="00176F22" w:rsidP="00176F22">
      <w:pPr>
        <w:jc w:val="center"/>
        <w:outlineLvl w:val="1"/>
        <w:rPr>
          <w:rFonts w:ascii="华文中宋" w:eastAsia="华文中宋" w:hAnsi="华文中宋" w:hint="eastAsia"/>
          <w:b/>
          <w:sz w:val="36"/>
          <w:szCs w:val="36"/>
        </w:rPr>
      </w:pPr>
    </w:p>
    <w:p w:rsidR="00176F22" w:rsidRDefault="00176F22" w:rsidP="00176F22">
      <w:pPr>
        <w:jc w:val="center"/>
        <w:outlineLvl w:val="1"/>
        <w:rPr>
          <w:rFonts w:ascii="华文中宋" w:eastAsia="华文中宋" w:hAnsi="华文中宋" w:hint="eastAsia"/>
          <w:b/>
          <w:sz w:val="36"/>
          <w:szCs w:val="36"/>
        </w:rPr>
      </w:pPr>
    </w:p>
    <w:p w:rsidR="00176F22" w:rsidRDefault="00176F22" w:rsidP="00176F22">
      <w:pPr>
        <w:jc w:val="center"/>
        <w:outlineLvl w:val="1"/>
        <w:rPr>
          <w:rFonts w:ascii="华文中宋" w:eastAsia="华文中宋" w:hAnsi="华文中宋" w:hint="eastAsia"/>
          <w:b/>
          <w:sz w:val="36"/>
          <w:szCs w:val="36"/>
        </w:rPr>
      </w:pPr>
    </w:p>
    <w:p w:rsidR="00176F22" w:rsidRDefault="00176F22" w:rsidP="00176F22">
      <w:pPr>
        <w:jc w:val="center"/>
        <w:outlineLvl w:val="1"/>
        <w:rPr>
          <w:rFonts w:ascii="华文中宋" w:eastAsia="华文中宋" w:hAnsi="华文中宋" w:hint="eastAsia"/>
          <w:b/>
          <w:sz w:val="36"/>
          <w:szCs w:val="36"/>
        </w:rPr>
      </w:pPr>
    </w:p>
    <w:p w:rsidR="00176F22" w:rsidRDefault="00176F22" w:rsidP="00176F22">
      <w:pPr>
        <w:jc w:val="center"/>
        <w:outlineLvl w:val="1"/>
        <w:rPr>
          <w:rFonts w:ascii="华文中宋" w:eastAsia="华文中宋" w:hAnsi="华文中宋" w:hint="eastAsia"/>
          <w:b/>
          <w:sz w:val="36"/>
          <w:szCs w:val="36"/>
        </w:rPr>
      </w:pPr>
      <w:r>
        <w:rPr>
          <w:rFonts w:ascii="华文中宋" w:eastAsia="华文中宋" w:hAnsi="华文中宋" w:hint="eastAsia"/>
          <w:b/>
          <w:sz w:val="36"/>
          <w:szCs w:val="36"/>
        </w:rPr>
        <w:t>山东交通学院机动车检测实验中心</w:t>
      </w:r>
    </w:p>
    <w:p w:rsidR="00176F22" w:rsidRDefault="00176F22" w:rsidP="00176F22">
      <w:pPr>
        <w:jc w:val="center"/>
        <w:outlineLvl w:val="1"/>
        <w:rPr>
          <w:rFonts w:ascii="华文中宋" w:eastAsia="华文中宋" w:hAnsi="华文中宋" w:hint="eastAsia"/>
          <w:b/>
          <w:sz w:val="36"/>
          <w:szCs w:val="36"/>
        </w:rPr>
      </w:pPr>
      <w:r>
        <w:rPr>
          <w:rFonts w:ascii="华文中宋" w:eastAsia="华文中宋" w:hAnsi="华文中宋" w:hint="eastAsia"/>
          <w:b/>
          <w:sz w:val="36"/>
          <w:szCs w:val="36"/>
        </w:rPr>
        <w:t>山东交院机动车检测维修中心</w:t>
      </w:r>
    </w:p>
    <w:p w:rsidR="00176F22" w:rsidRDefault="00176F22" w:rsidP="00176F22">
      <w:pPr>
        <w:widowControl/>
        <w:spacing w:before="100" w:beforeAutospacing="1" w:after="100" w:afterAutospacing="1"/>
        <w:jc w:val="center"/>
        <w:outlineLvl w:val="1"/>
        <w:rPr>
          <w:rFonts w:ascii="仿宋_GB2312" w:eastAsia="仿宋_GB2312" w:hAnsi="宋体" w:cs="宋体" w:hint="eastAsia"/>
          <w:b/>
          <w:bCs/>
          <w:kern w:val="0"/>
          <w:sz w:val="44"/>
          <w:szCs w:val="44"/>
        </w:rPr>
      </w:pPr>
    </w:p>
    <w:p w:rsidR="00176F22" w:rsidRDefault="00176F22" w:rsidP="00176F22">
      <w:pPr>
        <w:widowControl/>
        <w:spacing w:before="100" w:beforeAutospacing="1" w:after="100" w:afterAutospacing="1" w:line="340" w:lineRule="exact"/>
        <w:ind w:firstLineChars="250" w:firstLine="700"/>
        <w:outlineLvl w:val="1"/>
        <w:rPr>
          <w:rFonts w:ascii="宋体" w:hAnsi="宋体" w:hint="eastAsia"/>
          <w:sz w:val="28"/>
          <w:szCs w:val="28"/>
        </w:rPr>
      </w:pPr>
      <w:r>
        <w:rPr>
          <w:rFonts w:ascii="宋体" w:hAnsi="宋体" w:cs="宋体" w:hint="eastAsia"/>
          <w:bCs/>
          <w:kern w:val="0"/>
          <w:sz w:val="28"/>
          <w:szCs w:val="28"/>
        </w:rPr>
        <w:lastRenderedPageBreak/>
        <w:t>为广泛深入地开展应急疏散，提高迅速、高效、有序地处置突发事件的能力，最大限度的减少人员伤亡和财产损失，确保经济平稳较快的发展和社会和谐安定。</w:t>
      </w:r>
      <w:r>
        <w:rPr>
          <w:rFonts w:ascii="宋体" w:hAnsi="宋体" w:hint="eastAsia"/>
          <w:sz w:val="28"/>
          <w:szCs w:val="28"/>
        </w:rPr>
        <w:t>根据《中华人民共和国安全生产法》的要求，为尽量减少人员伤亡和减轻对社会危害，结合本单位实际情况，特订立本预案。</w:t>
      </w:r>
    </w:p>
    <w:p w:rsidR="00176F22" w:rsidRDefault="00176F22" w:rsidP="00176F22">
      <w:pPr>
        <w:spacing w:line="340" w:lineRule="exact"/>
        <w:ind w:firstLineChars="200" w:firstLine="562"/>
        <w:rPr>
          <w:rFonts w:ascii="宋体" w:hAnsi="宋体" w:hint="eastAsia"/>
          <w:b/>
          <w:sz w:val="28"/>
          <w:szCs w:val="28"/>
        </w:rPr>
      </w:pPr>
      <w:r>
        <w:rPr>
          <w:rFonts w:ascii="宋体" w:hAnsi="宋体" w:hint="eastAsia"/>
          <w:b/>
          <w:sz w:val="28"/>
          <w:szCs w:val="28"/>
        </w:rPr>
        <w:t>1、基本情况</w:t>
      </w:r>
    </w:p>
    <w:p w:rsidR="00176F22" w:rsidRDefault="00176F22" w:rsidP="00176F22">
      <w:pPr>
        <w:spacing w:line="340" w:lineRule="exact"/>
        <w:ind w:firstLineChars="200" w:firstLine="560"/>
        <w:rPr>
          <w:rFonts w:ascii="宋体" w:hAnsi="宋体" w:hint="eastAsia"/>
          <w:sz w:val="28"/>
          <w:szCs w:val="28"/>
        </w:rPr>
      </w:pPr>
      <w:r>
        <w:rPr>
          <w:rFonts w:ascii="宋体" w:hAnsi="宋体" w:hint="eastAsia"/>
          <w:sz w:val="28"/>
          <w:szCs w:val="28"/>
        </w:rPr>
        <w:t>本中心共有生产车间5处，其他办公经营场所5处，常年职工113人。</w:t>
      </w:r>
    </w:p>
    <w:p w:rsidR="00176F22" w:rsidRDefault="00176F22" w:rsidP="00176F22">
      <w:pPr>
        <w:spacing w:line="340" w:lineRule="exact"/>
        <w:ind w:firstLineChars="200" w:firstLine="562"/>
        <w:rPr>
          <w:rFonts w:ascii="宋体" w:hAnsi="宋体" w:hint="eastAsia"/>
          <w:b/>
          <w:sz w:val="28"/>
          <w:szCs w:val="28"/>
        </w:rPr>
      </w:pPr>
      <w:r>
        <w:rPr>
          <w:rFonts w:ascii="宋体" w:hAnsi="宋体" w:hint="eastAsia"/>
          <w:b/>
          <w:sz w:val="28"/>
          <w:szCs w:val="28"/>
        </w:rPr>
        <w:t>2、预防事故的措施</w:t>
      </w:r>
    </w:p>
    <w:p w:rsidR="00176F22" w:rsidRDefault="00176F22" w:rsidP="00176F22">
      <w:pPr>
        <w:spacing w:line="340" w:lineRule="exact"/>
        <w:ind w:firstLineChars="200" w:firstLine="560"/>
        <w:rPr>
          <w:rFonts w:ascii="宋体" w:hAnsi="宋体" w:hint="eastAsia"/>
          <w:sz w:val="28"/>
          <w:szCs w:val="28"/>
        </w:rPr>
      </w:pPr>
      <w:r>
        <w:rPr>
          <w:rFonts w:ascii="宋体" w:hAnsi="宋体" w:hint="eastAsia"/>
          <w:sz w:val="28"/>
          <w:szCs w:val="28"/>
        </w:rPr>
        <w:t>（1）对各种消防设备、设施、器材及时合理配备，经常维修、保养，并按照有关要求，对灭火器具及时采取检验、报废或更新。</w:t>
      </w:r>
    </w:p>
    <w:p w:rsidR="00176F22" w:rsidRDefault="00176F22" w:rsidP="00176F22">
      <w:pPr>
        <w:spacing w:line="340" w:lineRule="exact"/>
        <w:ind w:firstLineChars="200" w:firstLine="560"/>
        <w:rPr>
          <w:rFonts w:ascii="宋体" w:hAnsi="宋体" w:hint="eastAsia"/>
          <w:sz w:val="28"/>
          <w:szCs w:val="28"/>
        </w:rPr>
      </w:pPr>
      <w:r>
        <w:rPr>
          <w:rFonts w:ascii="宋体" w:hAnsi="宋体" w:hint="eastAsia"/>
          <w:sz w:val="28"/>
          <w:szCs w:val="28"/>
        </w:rPr>
        <w:t>（2）建立健全各种规章制度和岗位操作规程，落实安全生产责任制。</w:t>
      </w:r>
    </w:p>
    <w:p w:rsidR="00176F22" w:rsidRDefault="00176F22" w:rsidP="00176F22">
      <w:pPr>
        <w:spacing w:line="340" w:lineRule="exact"/>
        <w:ind w:firstLineChars="200" w:firstLine="562"/>
        <w:rPr>
          <w:rFonts w:ascii="宋体" w:hAnsi="宋体" w:hint="eastAsia"/>
          <w:b/>
          <w:sz w:val="28"/>
          <w:szCs w:val="28"/>
        </w:rPr>
      </w:pPr>
      <w:r>
        <w:rPr>
          <w:rFonts w:ascii="宋体" w:hAnsi="宋体" w:hint="eastAsia"/>
          <w:b/>
          <w:sz w:val="28"/>
          <w:szCs w:val="28"/>
        </w:rPr>
        <w:t>3、组织机构和职责</w:t>
      </w:r>
    </w:p>
    <w:p w:rsidR="00176F22" w:rsidRDefault="00176F22" w:rsidP="00176F22">
      <w:pPr>
        <w:spacing w:line="340" w:lineRule="exact"/>
        <w:ind w:firstLineChars="200" w:firstLine="560"/>
        <w:rPr>
          <w:rFonts w:ascii="宋体" w:hAnsi="宋体" w:hint="eastAsia"/>
          <w:sz w:val="28"/>
          <w:szCs w:val="28"/>
        </w:rPr>
      </w:pPr>
      <w:r>
        <w:rPr>
          <w:rFonts w:ascii="宋体" w:hAnsi="宋体" w:hint="eastAsia"/>
          <w:sz w:val="28"/>
          <w:szCs w:val="28"/>
        </w:rPr>
        <w:t>由单位法人薛伟同志，中心主任王庆东同志、副主任冯传荣同志，以及各部门安全负责人和安全员组成事故救援指挥领导小组，薛伟为总指挥，王庆东、冯传荣为副总指挥。主要职责是：一旦发生事故或自然灾害时负责本单位应急救援的组织和指挥，并落实各班组职责。</w:t>
      </w:r>
    </w:p>
    <w:p w:rsidR="00176F22" w:rsidRDefault="00176F22" w:rsidP="00176F22">
      <w:pPr>
        <w:spacing w:line="340" w:lineRule="exact"/>
        <w:ind w:firstLineChars="200" w:firstLine="560"/>
        <w:rPr>
          <w:rFonts w:ascii="宋体" w:hAnsi="宋体" w:hint="eastAsia"/>
          <w:sz w:val="28"/>
          <w:szCs w:val="28"/>
        </w:rPr>
      </w:pPr>
      <w:r>
        <w:rPr>
          <w:rFonts w:ascii="宋体" w:hAnsi="宋体" w:hint="eastAsia"/>
          <w:sz w:val="28"/>
          <w:szCs w:val="28"/>
        </w:rPr>
        <w:t>各级安全负责人联系电话：</w:t>
      </w:r>
    </w:p>
    <w:p w:rsidR="00176F22" w:rsidRDefault="00176F22" w:rsidP="00176F22">
      <w:pPr>
        <w:spacing w:line="340" w:lineRule="exact"/>
        <w:ind w:firstLineChars="200" w:firstLine="560"/>
        <w:rPr>
          <w:rFonts w:ascii="宋体" w:hAnsi="宋体" w:hint="eastAsia"/>
          <w:sz w:val="28"/>
          <w:szCs w:val="28"/>
        </w:rPr>
      </w:pPr>
      <w:r>
        <w:rPr>
          <w:rFonts w:ascii="宋体" w:hAnsi="宋体" w:hint="eastAsia"/>
          <w:sz w:val="28"/>
          <w:szCs w:val="28"/>
        </w:rPr>
        <w:t>薛  伟：13964052329</w:t>
      </w:r>
    </w:p>
    <w:p w:rsidR="00176F22" w:rsidRDefault="00176F22" w:rsidP="00176F22">
      <w:pPr>
        <w:spacing w:line="340" w:lineRule="exact"/>
        <w:ind w:firstLineChars="200" w:firstLine="560"/>
        <w:rPr>
          <w:rFonts w:ascii="宋体" w:hAnsi="宋体" w:hint="eastAsia"/>
          <w:sz w:val="28"/>
          <w:szCs w:val="28"/>
        </w:rPr>
      </w:pPr>
      <w:r>
        <w:rPr>
          <w:rFonts w:ascii="宋体" w:hAnsi="宋体" w:hint="eastAsia"/>
          <w:sz w:val="28"/>
          <w:szCs w:val="28"/>
        </w:rPr>
        <w:t>王庆东：13791061666</w:t>
      </w:r>
    </w:p>
    <w:p w:rsidR="00176F22" w:rsidRDefault="00176F22" w:rsidP="00176F22">
      <w:pPr>
        <w:spacing w:line="340" w:lineRule="exact"/>
        <w:ind w:firstLineChars="200" w:firstLine="560"/>
        <w:rPr>
          <w:rFonts w:ascii="宋体" w:hAnsi="宋体" w:hint="eastAsia"/>
          <w:sz w:val="28"/>
          <w:szCs w:val="28"/>
        </w:rPr>
      </w:pPr>
      <w:r>
        <w:rPr>
          <w:rFonts w:ascii="宋体" w:hAnsi="宋体" w:hint="eastAsia"/>
          <w:sz w:val="28"/>
          <w:szCs w:val="28"/>
        </w:rPr>
        <w:t>冯传荣：13518611881</w:t>
      </w:r>
    </w:p>
    <w:p w:rsidR="00176F22" w:rsidRDefault="00176F22" w:rsidP="00176F22">
      <w:pPr>
        <w:spacing w:line="340" w:lineRule="exact"/>
        <w:ind w:firstLineChars="200" w:firstLine="560"/>
        <w:rPr>
          <w:rFonts w:ascii="宋体" w:hAnsi="宋体" w:hint="eastAsia"/>
          <w:sz w:val="28"/>
          <w:szCs w:val="28"/>
        </w:rPr>
      </w:pPr>
      <w:r>
        <w:rPr>
          <w:rFonts w:ascii="宋体" w:hAnsi="宋体" w:hint="eastAsia"/>
          <w:sz w:val="28"/>
          <w:szCs w:val="28"/>
        </w:rPr>
        <w:t>苏  霆：13791123939</w:t>
      </w:r>
    </w:p>
    <w:p w:rsidR="00176F22" w:rsidRDefault="00176F22" w:rsidP="00176F22">
      <w:pPr>
        <w:spacing w:line="340" w:lineRule="exact"/>
        <w:ind w:firstLineChars="200" w:firstLine="560"/>
        <w:rPr>
          <w:rFonts w:ascii="宋体" w:hAnsi="宋体" w:hint="eastAsia"/>
          <w:sz w:val="28"/>
          <w:szCs w:val="28"/>
        </w:rPr>
      </w:pPr>
      <w:r>
        <w:rPr>
          <w:rFonts w:ascii="宋体" w:hAnsi="宋体" w:hint="eastAsia"/>
          <w:sz w:val="28"/>
          <w:szCs w:val="28"/>
        </w:rPr>
        <w:t>施玉民：13954118939</w:t>
      </w:r>
    </w:p>
    <w:p w:rsidR="00176F22" w:rsidRDefault="00176F22" w:rsidP="00176F22">
      <w:pPr>
        <w:spacing w:line="340" w:lineRule="exact"/>
        <w:ind w:firstLineChars="200" w:firstLine="560"/>
        <w:rPr>
          <w:rFonts w:ascii="宋体" w:hAnsi="宋体" w:hint="eastAsia"/>
          <w:sz w:val="28"/>
          <w:szCs w:val="28"/>
        </w:rPr>
      </w:pPr>
      <w:r>
        <w:rPr>
          <w:rFonts w:ascii="宋体" w:hAnsi="宋体" w:hint="eastAsia"/>
          <w:sz w:val="28"/>
          <w:szCs w:val="28"/>
        </w:rPr>
        <w:t>付俊祥：13705318620</w:t>
      </w:r>
    </w:p>
    <w:p w:rsidR="00176F22" w:rsidRDefault="00176F22" w:rsidP="00176F22">
      <w:pPr>
        <w:spacing w:line="340" w:lineRule="exact"/>
        <w:ind w:firstLineChars="200" w:firstLine="560"/>
        <w:rPr>
          <w:rFonts w:ascii="宋体" w:hAnsi="宋体" w:hint="eastAsia"/>
          <w:sz w:val="28"/>
          <w:szCs w:val="28"/>
        </w:rPr>
      </w:pPr>
      <w:r>
        <w:rPr>
          <w:rFonts w:ascii="宋体" w:hAnsi="宋体" w:hint="eastAsia"/>
          <w:sz w:val="28"/>
          <w:szCs w:val="28"/>
        </w:rPr>
        <w:t>陶文广：13001714926</w:t>
      </w:r>
    </w:p>
    <w:p w:rsidR="00176F22" w:rsidRDefault="00176F22" w:rsidP="00176F22">
      <w:pPr>
        <w:spacing w:line="340" w:lineRule="exact"/>
        <w:ind w:firstLineChars="200" w:firstLine="562"/>
        <w:rPr>
          <w:rFonts w:ascii="宋体" w:hAnsi="宋体" w:hint="eastAsia"/>
          <w:b/>
          <w:sz w:val="28"/>
          <w:szCs w:val="28"/>
        </w:rPr>
      </w:pPr>
      <w:r>
        <w:rPr>
          <w:rFonts w:ascii="宋体" w:hAnsi="宋体" w:hint="eastAsia"/>
          <w:b/>
          <w:sz w:val="28"/>
          <w:szCs w:val="28"/>
        </w:rPr>
        <w:t>4、突发事件的处置程序</w:t>
      </w:r>
    </w:p>
    <w:p w:rsidR="00176F22" w:rsidRDefault="00176F22" w:rsidP="00176F22">
      <w:pPr>
        <w:spacing w:line="340" w:lineRule="exact"/>
        <w:ind w:firstLineChars="200" w:firstLine="560"/>
        <w:rPr>
          <w:rFonts w:ascii="宋体" w:hAnsi="宋体" w:hint="eastAsia"/>
          <w:sz w:val="28"/>
          <w:szCs w:val="28"/>
        </w:rPr>
      </w:pPr>
      <w:r>
        <w:rPr>
          <w:rFonts w:ascii="宋体" w:hAnsi="宋体" w:hint="eastAsia"/>
          <w:sz w:val="28"/>
          <w:szCs w:val="28"/>
        </w:rPr>
        <w:t>（1）万一发生火灾及其它事故，立即由安全管理员组织人员排除、救护和疏散现场人员，同时向119、120报警，并向到场救援力量报告本厂情况，提供所需资料。</w:t>
      </w:r>
    </w:p>
    <w:p w:rsidR="00176F22" w:rsidRDefault="00176F22" w:rsidP="00176F22">
      <w:pPr>
        <w:spacing w:line="340" w:lineRule="exact"/>
        <w:ind w:firstLineChars="200" w:firstLine="560"/>
        <w:rPr>
          <w:rFonts w:ascii="宋体" w:hAnsi="宋体" w:hint="eastAsia"/>
          <w:sz w:val="28"/>
          <w:szCs w:val="28"/>
        </w:rPr>
      </w:pPr>
      <w:r>
        <w:rPr>
          <w:rFonts w:ascii="宋体" w:hAnsi="宋体" w:hint="eastAsia"/>
          <w:sz w:val="28"/>
          <w:szCs w:val="28"/>
        </w:rPr>
        <w:t>（2）处置程序</w:t>
      </w:r>
    </w:p>
    <w:p w:rsidR="00176F22" w:rsidRDefault="00176F22" w:rsidP="00176F22">
      <w:pPr>
        <w:spacing w:line="340" w:lineRule="exact"/>
        <w:ind w:firstLineChars="200" w:firstLine="560"/>
        <w:rPr>
          <w:rFonts w:ascii="宋体" w:hAnsi="宋体" w:hint="eastAsia"/>
          <w:sz w:val="28"/>
          <w:szCs w:val="28"/>
        </w:rPr>
      </w:pPr>
      <w:r>
        <w:rPr>
          <w:rFonts w:ascii="宋体" w:hAnsi="宋体" w:hint="eastAsia"/>
          <w:sz w:val="28"/>
          <w:szCs w:val="28"/>
        </w:rPr>
        <w:t>①切断火源、电源。</w:t>
      </w:r>
    </w:p>
    <w:p w:rsidR="00176F22" w:rsidRDefault="00176F22" w:rsidP="00176F22">
      <w:pPr>
        <w:spacing w:line="340" w:lineRule="exact"/>
        <w:ind w:firstLineChars="200" w:firstLine="560"/>
        <w:rPr>
          <w:rFonts w:ascii="宋体" w:hAnsi="宋体" w:hint="eastAsia"/>
          <w:sz w:val="28"/>
          <w:szCs w:val="28"/>
        </w:rPr>
      </w:pPr>
      <w:r>
        <w:rPr>
          <w:rFonts w:ascii="宋体" w:hAnsi="宋体" w:hint="eastAsia"/>
          <w:sz w:val="28"/>
          <w:szCs w:val="28"/>
        </w:rPr>
        <w:t>②保护和疏散现场人员，同时向119、120报警。</w:t>
      </w:r>
    </w:p>
    <w:p w:rsidR="00176F22" w:rsidRDefault="00176F22" w:rsidP="00176F22">
      <w:pPr>
        <w:spacing w:line="340" w:lineRule="exact"/>
        <w:ind w:firstLineChars="200" w:firstLine="560"/>
        <w:rPr>
          <w:rFonts w:ascii="宋体" w:hAnsi="宋体" w:hint="eastAsia"/>
          <w:sz w:val="28"/>
          <w:szCs w:val="28"/>
        </w:rPr>
      </w:pPr>
      <w:r>
        <w:rPr>
          <w:rFonts w:ascii="宋体" w:hAnsi="宋体" w:hint="eastAsia"/>
          <w:sz w:val="28"/>
          <w:szCs w:val="28"/>
        </w:rPr>
        <w:t>③实施抢救。</w:t>
      </w:r>
    </w:p>
    <w:p w:rsidR="00176F22" w:rsidRDefault="00176F22" w:rsidP="00176F22">
      <w:pPr>
        <w:spacing w:line="340" w:lineRule="exact"/>
        <w:ind w:firstLineChars="200" w:firstLine="562"/>
        <w:rPr>
          <w:rFonts w:ascii="宋体" w:hAnsi="宋体" w:hint="eastAsia"/>
          <w:b/>
          <w:sz w:val="28"/>
          <w:szCs w:val="28"/>
        </w:rPr>
      </w:pPr>
      <w:r>
        <w:rPr>
          <w:rFonts w:ascii="宋体" w:hAnsi="宋体" w:hint="eastAsia"/>
          <w:b/>
          <w:sz w:val="28"/>
          <w:szCs w:val="28"/>
        </w:rPr>
        <w:t>5、要求</w:t>
      </w:r>
    </w:p>
    <w:p w:rsidR="00176F22" w:rsidRDefault="00176F22" w:rsidP="00176F22">
      <w:pPr>
        <w:spacing w:line="340" w:lineRule="exact"/>
        <w:ind w:firstLineChars="200" w:firstLine="560"/>
        <w:rPr>
          <w:rFonts w:ascii="宋体" w:hAnsi="宋体" w:hint="eastAsia"/>
          <w:sz w:val="28"/>
          <w:szCs w:val="28"/>
        </w:rPr>
      </w:pPr>
      <w:r>
        <w:rPr>
          <w:rFonts w:ascii="宋体" w:hAnsi="宋体" w:hint="eastAsia"/>
          <w:sz w:val="28"/>
          <w:szCs w:val="28"/>
        </w:rPr>
        <w:t>（1）各员工务必须提高认识，以高度的事业心和责任感切实做好事故的预防和处置工作。</w:t>
      </w:r>
    </w:p>
    <w:p w:rsidR="00176F22" w:rsidRDefault="00176F22" w:rsidP="00176F22">
      <w:pPr>
        <w:spacing w:line="340" w:lineRule="exact"/>
        <w:ind w:firstLineChars="200" w:firstLine="560"/>
        <w:rPr>
          <w:rFonts w:ascii="宋体" w:hAnsi="宋体" w:hint="eastAsia"/>
          <w:sz w:val="28"/>
          <w:szCs w:val="28"/>
        </w:rPr>
      </w:pPr>
      <w:r>
        <w:rPr>
          <w:rFonts w:ascii="宋体" w:hAnsi="宋体" w:hint="eastAsia"/>
          <w:sz w:val="28"/>
          <w:szCs w:val="28"/>
        </w:rPr>
        <w:t>（2）各员工要熟悉方案，积极参加演练，明确任务要求与处置措施。</w:t>
      </w:r>
    </w:p>
    <w:p w:rsidR="00176F22" w:rsidRDefault="00176F22" w:rsidP="00176F22">
      <w:pPr>
        <w:spacing w:line="340" w:lineRule="exact"/>
        <w:ind w:firstLineChars="200" w:firstLine="560"/>
        <w:rPr>
          <w:rFonts w:ascii="宋体" w:hAnsi="宋体" w:hint="eastAsia"/>
          <w:sz w:val="28"/>
          <w:szCs w:val="28"/>
        </w:rPr>
      </w:pPr>
      <w:r>
        <w:rPr>
          <w:rFonts w:ascii="宋体" w:hAnsi="宋体" w:hint="eastAsia"/>
          <w:sz w:val="28"/>
          <w:szCs w:val="28"/>
        </w:rPr>
        <w:t>（3）随时做好临战准备，接到命令后迅速按要求执行任务，不</w:t>
      </w:r>
      <w:r>
        <w:rPr>
          <w:rFonts w:ascii="宋体" w:hAnsi="宋体" w:hint="eastAsia"/>
          <w:sz w:val="28"/>
          <w:szCs w:val="28"/>
        </w:rPr>
        <w:lastRenderedPageBreak/>
        <w:t>能贻误救援时机。</w:t>
      </w:r>
    </w:p>
    <w:p w:rsidR="00176F22" w:rsidRDefault="00176F22" w:rsidP="00176F22">
      <w:pPr>
        <w:widowControl/>
        <w:spacing w:line="340" w:lineRule="exact"/>
        <w:rPr>
          <w:rFonts w:ascii="宋体" w:hAnsi="宋体" w:cs="宋体" w:hint="eastAsia"/>
          <w:kern w:val="0"/>
          <w:sz w:val="28"/>
          <w:szCs w:val="28"/>
        </w:rPr>
      </w:pPr>
    </w:p>
    <w:p w:rsidR="00176F22" w:rsidRDefault="00176F22" w:rsidP="00176F22">
      <w:pPr>
        <w:widowControl/>
        <w:spacing w:line="340" w:lineRule="exact"/>
        <w:jc w:val="center"/>
        <w:rPr>
          <w:rFonts w:ascii="宋体" w:hAnsi="宋体" w:cs="宋体" w:hint="eastAsia"/>
          <w:kern w:val="0"/>
          <w:sz w:val="28"/>
          <w:szCs w:val="28"/>
        </w:rPr>
      </w:pPr>
      <w:r>
        <w:rPr>
          <w:rFonts w:ascii="宋体" w:hAnsi="宋体" w:cs="宋体" w:hint="eastAsia"/>
          <w:b/>
          <w:bCs/>
          <w:kern w:val="0"/>
          <w:sz w:val="28"/>
          <w:szCs w:val="28"/>
        </w:rPr>
        <w:t>一、应急救援预案</w:t>
      </w:r>
    </w:p>
    <w:p w:rsidR="00176F22" w:rsidRDefault="00176F22" w:rsidP="00176F22">
      <w:pPr>
        <w:widowControl/>
        <w:spacing w:line="340" w:lineRule="exact"/>
        <w:ind w:firstLineChars="200" w:firstLine="560"/>
        <w:jc w:val="left"/>
        <w:rPr>
          <w:rFonts w:ascii="宋体" w:hAnsi="宋体" w:cs="宋体" w:hint="eastAsia"/>
          <w:kern w:val="0"/>
          <w:sz w:val="28"/>
          <w:szCs w:val="28"/>
        </w:rPr>
      </w:pPr>
    </w:p>
    <w:p w:rsidR="00176F22" w:rsidRDefault="00176F22" w:rsidP="00176F22">
      <w:pPr>
        <w:widowControl/>
        <w:spacing w:line="340" w:lineRule="exact"/>
        <w:ind w:firstLineChars="200" w:firstLine="560"/>
        <w:jc w:val="left"/>
        <w:rPr>
          <w:rFonts w:ascii="宋体" w:hAnsi="宋体" w:cs="宋体" w:hint="eastAsia"/>
          <w:kern w:val="0"/>
          <w:sz w:val="28"/>
          <w:szCs w:val="28"/>
        </w:rPr>
      </w:pPr>
      <w:r>
        <w:rPr>
          <w:rFonts w:ascii="宋体" w:hAnsi="宋体" w:cs="宋体" w:hint="eastAsia"/>
          <w:kern w:val="0"/>
          <w:sz w:val="28"/>
          <w:szCs w:val="28"/>
        </w:rPr>
        <w:t>为了在发生突发性重大事故时，能以最快的速度，有序、有效的抢险抢修，实施救援，本着“预防为主、自救为辅、统一指挥、分工负责”的原则，根据本中心的具体情况，制定事故应急救援预案。</w:t>
      </w:r>
    </w:p>
    <w:p w:rsidR="00176F22" w:rsidRDefault="00176F22" w:rsidP="00176F22">
      <w:pPr>
        <w:widowControl/>
        <w:spacing w:line="340" w:lineRule="exact"/>
        <w:jc w:val="left"/>
        <w:rPr>
          <w:rFonts w:ascii="宋体" w:hAnsi="宋体" w:cs="宋体" w:hint="eastAsia"/>
          <w:b/>
          <w:kern w:val="0"/>
          <w:sz w:val="28"/>
          <w:szCs w:val="28"/>
        </w:rPr>
      </w:pPr>
    </w:p>
    <w:p w:rsidR="00176F22" w:rsidRDefault="00176F22" w:rsidP="00176F22">
      <w:pPr>
        <w:widowControl/>
        <w:spacing w:line="340" w:lineRule="exact"/>
        <w:jc w:val="left"/>
        <w:rPr>
          <w:rFonts w:ascii="宋体" w:hAnsi="宋体" w:cs="宋体" w:hint="eastAsia"/>
          <w:b/>
          <w:kern w:val="0"/>
          <w:sz w:val="28"/>
          <w:szCs w:val="28"/>
        </w:rPr>
      </w:pPr>
      <w:r>
        <w:rPr>
          <w:rFonts w:ascii="宋体" w:hAnsi="宋体" w:cs="宋体" w:hint="eastAsia"/>
          <w:b/>
          <w:kern w:val="0"/>
          <w:sz w:val="28"/>
          <w:szCs w:val="28"/>
        </w:rPr>
        <w:t>1、职责分工</w:t>
      </w:r>
    </w:p>
    <w:p w:rsidR="00176F22" w:rsidRDefault="00176F22" w:rsidP="00176F22">
      <w:pPr>
        <w:widowControl/>
        <w:spacing w:line="340" w:lineRule="exact"/>
        <w:jc w:val="left"/>
        <w:rPr>
          <w:rFonts w:ascii="宋体" w:hAnsi="宋体" w:cs="宋体" w:hint="eastAsia"/>
          <w:kern w:val="0"/>
          <w:sz w:val="28"/>
          <w:szCs w:val="28"/>
        </w:rPr>
      </w:pPr>
      <w:r>
        <w:rPr>
          <w:rFonts w:ascii="宋体" w:hAnsi="宋体" w:cs="宋体" w:hint="eastAsia"/>
          <w:kern w:val="0"/>
          <w:sz w:val="28"/>
          <w:szCs w:val="28"/>
        </w:rPr>
        <w:t>（1）总指挥：薛伟</w:t>
      </w:r>
    </w:p>
    <w:p w:rsidR="00176F22" w:rsidRDefault="00176F22" w:rsidP="00176F22">
      <w:pPr>
        <w:widowControl/>
        <w:spacing w:line="340" w:lineRule="exact"/>
        <w:ind w:firstLineChars="200" w:firstLine="560"/>
        <w:jc w:val="left"/>
        <w:rPr>
          <w:rFonts w:ascii="宋体" w:hAnsi="宋体" w:cs="宋体" w:hint="eastAsia"/>
          <w:kern w:val="0"/>
          <w:sz w:val="28"/>
          <w:szCs w:val="28"/>
        </w:rPr>
      </w:pPr>
      <w:r>
        <w:rPr>
          <w:rFonts w:ascii="宋体" w:hAnsi="宋体" w:cs="宋体" w:hint="eastAsia"/>
          <w:kern w:val="0"/>
          <w:sz w:val="28"/>
          <w:szCs w:val="28"/>
        </w:rPr>
        <w:t>全面负责组织指挥企业应急救援。</w:t>
      </w:r>
    </w:p>
    <w:p w:rsidR="00176F22" w:rsidRDefault="00176F22" w:rsidP="00176F22">
      <w:pPr>
        <w:widowControl/>
        <w:spacing w:line="340" w:lineRule="exact"/>
        <w:jc w:val="left"/>
        <w:rPr>
          <w:rFonts w:ascii="宋体" w:hAnsi="宋体" w:cs="宋体" w:hint="eastAsia"/>
          <w:kern w:val="0"/>
          <w:sz w:val="28"/>
          <w:szCs w:val="28"/>
        </w:rPr>
      </w:pPr>
      <w:r>
        <w:rPr>
          <w:rFonts w:ascii="宋体" w:hAnsi="宋体" w:cs="宋体" w:hint="eastAsia"/>
          <w:kern w:val="0"/>
          <w:sz w:val="28"/>
          <w:szCs w:val="28"/>
        </w:rPr>
        <w:t>（2）副总指挥：王庆东、冯传荣</w:t>
      </w:r>
    </w:p>
    <w:p w:rsidR="00176F22" w:rsidRDefault="00176F22" w:rsidP="00176F22">
      <w:pPr>
        <w:widowControl/>
        <w:spacing w:line="340" w:lineRule="exact"/>
        <w:ind w:firstLineChars="200" w:firstLine="560"/>
        <w:jc w:val="left"/>
        <w:rPr>
          <w:rFonts w:ascii="宋体" w:hAnsi="宋体" w:cs="宋体" w:hint="eastAsia"/>
          <w:kern w:val="0"/>
          <w:sz w:val="28"/>
          <w:szCs w:val="28"/>
        </w:rPr>
      </w:pPr>
      <w:r>
        <w:rPr>
          <w:rFonts w:ascii="宋体" w:hAnsi="宋体" w:cs="宋体" w:hint="eastAsia"/>
          <w:kern w:val="0"/>
          <w:sz w:val="28"/>
          <w:szCs w:val="28"/>
        </w:rPr>
        <w:t>主要职责是协助总指挥负责应急救援的具体指挥工作。</w:t>
      </w:r>
    </w:p>
    <w:p w:rsidR="00176F22" w:rsidRDefault="00176F22" w:rsidP="00176F22">
      <w:pPr>
        <w:widowControl/>
        <w:spacing w:line="340" w:lineRule="exact"/>
        <w:jc w:val="left"/>
        <w:rPr>
          <w:rFonts w:ascii="宋体" w:hAnsi="宋体" w:cs="宋体" w:hint="eastAsia"/>
          <w:kern w:val="0"/>
          <w:sz w:val="28"/>
          <w:szCs w:val="28"/>
        </w:rPr>
      </w:pPr>
      <w:r>
        <w:rPr>
          <w:rFonts w:ascii="宋体" w:hAnsi="宋体" w:cs="宋体" w:hint="eastAsia"/>
          <w:kern w:val="0"/>
          <w:sz w:val="28"/>
          <w:szCs w:val="28"/>
        </w:rPr>
        <w:t>（3）指挥部成员：施玉民、苏霆、付俊祥、陶文广</w:t>
      </w:r>
    </w:p>
    <w:p w:rsidR="00176F22" w:rsidRDefault="00176F22" w:rsidP="00176F22">
      <w:pPr>
        <w:widowControl/>
        <w:spacing w:line="340" w:lineRule="exact"/>
        <w:ind w:firstLineChars="200" w:firstLine="560"/>
        <w:jc w:val="left"/>
        <w:rPr>
          <w:rFonts w:ascii="宋体" w:hAnsi="宋体" w:cs="宋体" w:hint="eastAsia"/>
          <w:kern w:val="0"/>
          <w:sz w:val="28"/>
          <w:szCs w:val="28"/>
        </w:rPr>
      </w:pPr>
      <w:r>
        <w:rPr>
          <w:rFonts w:ascii="宋体" w:hAnsi="宋体" w:cs="宋体" w:hint="eastAsia"/>
          <w:kern w:val="0"/>
          <w:sz w:val="28"/>
          <w:szCs w:val="28"/>
        </w:rPr>
        <w:t>在总指挥、副总指挥都不在的情况下，对突发事件有权行使指挥权。</w:t>
      </w:r>
    </w:p>
    <w:p w:rsidR="00176F22" w:rsidRDefault="00176F22" w:rsidP="00176F22">
      <w:pPr>
        <w:widowControl/>
        <w:spacing w:line="340" w:lineRule="exact"/>
        <w:jc w:val="left"/>
        <w:rPr>
          <w:rFonts w:ascii="宋体" w:hAnsi="宋体" w:cs="宋体" w:hint="eastAsia"/>
          <w:kern w:val="0"/>
          <w:sz w:val="28"/>
          <w:szCs w:val="28"/>
        </w:rPr>
      </w:pPr>
      <w:r>
        <w:rPr>
          <w:rFonts w:ascii="宋体" w:hAnsi="宋体" w:cs="宋体" w:hint="eastAsia"/>
          <w:kern w:val="0"/>
          <w:sz w:val="28"/>
          <w:szCs w:val="28"/>
        </w:rPr>
        <w:t>（4）应急救援组：</w:t>
      </w:r>
    </w:p>
    <w:p w:rsidR="00176F22" w:rsidRDefault="00176F22" w:rsidP="00176F22">
      <w:pPr>
        <w:widowControl/>
        <w:spacing w:line="340" w:lineRule="exact"/>
        <w:ind w:firstLineChars="200" w:firstLine="560"/>
        <w:jc w:val="left"/>
        <w:rPr>
          <w:rFonts w:ascii="宋体" w:hAnsi="宋体" w:cs="宋体" w:hint="eastAsia"/>
          <w:kern w:val="0"/>
          <w:sz w:val="28"/>
          <w:szCs w:val="28"/>
        </w:rPr>
      </w:pPr>
      <w:r>
        <w:rPr>
          <w:rFonts w:ascii="宋体" w:hAnsi="宋体" w:cs="宋体" w:hint="eastAsia"/>
          <w:kern w:val="0"/>
          <w:sz w:val="28"/>
          <w:szCs w:val="28"/>
        </w:rPr>
        <w:t>主要负责对突发事件的紧急抢救救援工作。</w:t>
      </w:r>
    </w:p>
    <w:p w:rsidR="00176F22" w:rsidRDefault="00176F22" w:rsidP="00176F22">
      <w:pPr>
        <w:widowControl/>
        <w:spacing w:line="340" w:lineRule="exact"/>
        <w:jc w:val="left"/>
        <w:rPr>
          <w:rFonts w:ascii="宋体" w:hAnsi="宋体" w:cs="宋体" w:hint="eastAsia"/>
          <w:kern w:val="0"/>
          <w:sz w:val="28"/>
          <w:szCs w:val="28"/>
        </w:rPr>
      </w:pPr>
      <w:r>
        <w:rPr>
          <w:rFonts w:ascii="宋体" w:hAnsi="宋体" w:cs="宋体" w:hint="eastAsia"/>
          <w:kern w:val="0"/>
          <w:sz w:val="28"/>
          <w:szCs w:val="28"/>
        </w:rPr>
        <w:t>（5）通讯联络组：</w:t>
      </w:r>
    </w:p>
    <w:p w:rsidR="00176F22" w:rsidRDefault="00176F22" w:rsidP="00176F22">
      <w:pPr>
        <w:widowControl/>
        <w:spacing w:line="340" w:lineRule="exact"/>
        <w:ind w:firstLineChars="200" w:firstLine="560"/>
        <w:jc w:val="left"/>
        <w:rPr>
          <w:rFonts w:ascii="宋体" w:hAnsi="宋体" w:cs="宋体" w:hint="eastAsia"/>
          <w:kern w:val="0"/>
          <w:sz w:val="28"/>
          <w:szCs w:val="28"/>
        </w:rPr>
      </w:pPr>
      <w:r>
        <w:rPr>
          <w:rFonts w:ascii="宋体" w:hAnsi="宋体" w:cs="宋体" w:hint="eastAsia"/>
          <w:kern w:val="0"/>
          <w:sz w:val="28"/>
          <w:szCs w:val="28"/>
        </w:rPr>
        <w:t>主要负责对突发事件的报警（110、119、120）、上报主管部门工作。</w:t>
      </w:r>
    </w:p>
    <w:p w:rsidR="00176F22" w:rsidRDefault="00176F22" w:rsidP="00176F22">
      <w:pPr>
        <w:widowControl/>
        <w:spacing w:line="340" w:lineRule="exact"/>
        <w:jc w:val="left"/>
        <w:rPr>
          <w:rFonts w:ascii="宋体" w:hAnsi="宋体" w:cs="宋体" w:hint="eastAsia"/>
          <w:kern w:val="0"/>
          <w:sz w:val="28"/>
          <w:szCs w:val="28"/>
        </w:rPr>
      </w:pPr>
      <w:r>
        <w:rPr>
          <w:rFonts w:ascii="宋体" w:hAnsi="宋体" w:cs="宋体" w:hint="eastAsia"/>
          <w:kern w:val="0"/>
          <w:sz w:val="28"/>
          <w:szCs w:val="28"/>
        </w:rPr>
        <w:t>（6）后勤保障组：</w:t>
      </w:r>
    </w:p>
    <w:p w:rsidR="00176F22" w:rsidRDefault="00176F22" w:rsidP="00176F22">
      <w:pPr>
        <w:widowControl/>
        <w:spacing w:line="340" w:lineRule="exact"/>
        <w:ind w:firstLineChars="200" w:firstLine="560"/>
        <w:jc w:val="left"/>
        <w:rPr>
          <w:rFonts w:ascii="宋体" w:hAnsi="宋体" w:cs="宋体" w:hint="eastAsia"/>
          <w:kern w:val="0"/>
          <w:sz w:val="28"/>
          <w:szCs w:val="28"/>
        </w:rPr>
      </w:pPr>
      <w:r>
        <w:rPr>
          <w:rFonts w:ascii="宋体" w:hAnsi="宋体" w:cs="宋体" w:hint="eastAsia"/>
          <w:kern w:val="0"/>
          <w:sz w:val="28"/>
          <w:szCs w:val="28"/>
        </w:rPr>
        <w:t>主要负责对突发事件的物资供应。</w:t>
      </w:r>
    </w:p>
    <w:p w:rsidR="00176F22" w:rsidRDefault="00176F22" w:rsidP="00176F22">
      <w:pPr>
        <w:widowControl/>
        <w:spacing w:line="340" w:lineRule="exact"/>
        <w:jc w:val="left"/>
        <w:rPr>
          <w:rFonts w:ascii="宋体" w:hAnsi="宋体" w:cs="宋体" w:hint="eastAsia"/>
          <w:b/>
          <w:kern w:val="0"/>
          <w:sz w:val="28"/>
          <w:szCs w:val="28"/>
        </w:rPr>
      </w:pPr>
      <w:r>
        <w:rPr>
          <w:rFonts w:ascii="宋体" w:hAnsi="宋体" w:cs="宋体" w:hint="eastAsia"/>
          <w:b/>
          <w:kern w:val="0"/>
          <w:sz w:val="28"/>
          <w:szCs w:val="28"/>
        </w:rPr>
        <w:t>2、装备设施及通讯联络电话：</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（1）消防设备包括：灭火沙</w:t>
      </w:r>
      <w:smartTag w:uri="urn:schemas-microsoft-com:office:smarttags" w:element="chmetcnv">
        <w:smartTagPr>
          <w:attr w:name="UnitName" w:val="立方米"/>
          <w:attr w:name="SourceValue" w:val="2"/>
          <w:attr w:name="HasSpace" w:val="False"/>
          <w:attr w:name="Negative" w:val="False"/>
          <w:attr w:name="NumberType" w:val="1"/>
          <w:attr w:name="TCSC" w:val="0"/>
        </w:smartTagPr>
        <w:r>
          <w:rPr>
            <w:rFonts w:ascii="宋体" w:hAnsi="宋体" w:cs="宋体" w:hint="eastAsia"/>
            <w:kern w:val="0"/>
            <w:sz w:val="28"/>
            <w:szCs w:val="28"/>
          </w:rPr>
          <w:t>2立方米</w:t>
        </w:r>
      </w:smartTag>
      <w:r>
        <w:rPr>
          <w:rFonts w:ascii="宋体" w:hAnsi="宋体" w:cs="宋体" w:hint="eastAsia"/>
          <w:kern w:val="0"/>
          <w:sz w:val="28"/>
          <w:szCs w:val="28"/>
        </w:rPr>
        <w:t>，铁锹5把，皮卡车一辆，急救箱一个，防毒面具5个，灭火毯2个，干粉灭火器若干。</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（2）火警（119）、匪警（110）、急救电话（120）</w:t>
      </w:r>
    </w:p>
    <w:p w:rsidR="00176F22" w:rsidRDefault="00176F22" w:rsidP="00176F22">
      <w:pPr>
        <w:widowControl/>
        <w:spacing w:line="340" w:lineRule="exact"/>
        <w:jc w:val="left"/>
        <w:rPr>
          <w:rFonts w:ascii="宋体" w:hAnsi="宋体" w:cs="宋体" w:hint="eastAsia"/>
          <w:b/>
          <w:kern w:val="0"/>
          <w:sz w:val="28"/>
          <w:szCs w:val="28"/>
        </w:rPr>
      </w:pPr>
      <w:r>
        <w:rPr>
          <w:rFonts w:ascii="宋体" w:hAnsi="宋体" w:cs="宋体" w:hint="eastAsia"/>
          <w:b/>
          <w:kern w:val="0"/>
          <w:sz w:val="28"/>
          <w:szCs w:val="28"/>
        </w:rPr>
        <w:t>3、应急救援队伍的职责和训练方式：</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（1）职责和任务：担负企业各类重大事故的处置任务，包括事故现场的救护、伤员的救治，重要资料、票证、物资的抢救等。</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（2）训练：根据上级统一安排，结合企业训练计划，适时地有针对性地进行经常化的训练。</w:t>
      </w:r>
    </w:p>
    <w:p w:rsidR="00176F22" w:rsidRDefault="00176F22" w:rsidP="00176F22">
      <w:pPr>
        <w:widowControl/>
        <w:spacing w:line="340" w:lineRule="exact"/>
        <w:jc w:val="left"/>
        <w:rPr>
          <w:rFonts w:ascii="宋体" w:hAnsi="宋体" w:cs="宋体" w:hint="eastAsia"/>
          <w:b/>
          <w:kern w:val="0"/>
          <w:sz w:val="28"/>
          <w:szCs w:val="28"/>
        </w:rPr>
      </w:pPr>
      <w:r>
        <w:rPr>
          <w:rFonts w:ascii="宋体" w:hAnsi="宋体" w:cs="宋体" w:hint="eastAsia"/>
          <w:b/>
          <w:kern w:val="0"/>
          <w:sz w:val="28"/>
          <w:szCs w:val="28"/>
        </w:rPr>
        <w:t>4、预防事故的具体措施：</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（1）组建领导机构，统一负责企业的安全措施的落实、操作规程的制定、人员的培训等。</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（2）制定切实可行的各项防范措施。</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（3）根据上级规定，落实检查制度，发现问题，及时报告清除。</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（4）制定“职工培训计划”，根据计划对企业职工进行安全培训，并记录在案。</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（5）各班设兼职安全员，负责本班的安全工作，发现隐患，及时报告。</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lastRenderedPageBreak/>
        <w:t>（6）设备的使用坚持科学管理、正确使用、预防为主、及时维修的原则，坚持责任到人的管理原则。</w:t>
      </w:r>
    </w:p>
    <w:p w:rsidR="00176F22" w:rsidRDefault="00176F22" w:rsidP="00176F22">
      <w:pPr>
        <w:widowControl/>
        <w:spacing w:line="340" w:lineRule="exact"/>
        <w:jc w:val="left"/>
        <w:rPr>
          <w:rFonts w:ascii="宋体" w:hAnsi="宋体" w:cs="宋体" w:hint="eastAsia"/>
          <w:b/>
          <w:kern w:val="0"/>
          <w:sz w:val="28"/>
          <w:szCs w:val="28"/>
        </w:rPr>
      </w:pPr>
      <w:r>
        <w:rPr>
          <w:rFonts w:ascii="宋体" w:hAnsi="宋体" w:cs="宋体" w:hint="eastAsia"/>
          <w:b/>
          <w:kern w:val="0"/>
          <w:sz w:val="28"/>
          <w:szCs w:val="28"/>
        </w:rPr>
        <w:t>5、事故处理过程及结果：</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（1）火灾事故：以企业消防预案的各项规定措施组织实施处置。</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（2）水灾事故：以企业防汛预案的各项规定措施组织实施处置。</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（3）治安事故：以企业治安防范预案的各项规定措施组织实施处置。</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（4）地震事故：本企业所属地区发生高强度地震的概率很小，所以企业结构、建筑物倒塌的可能性很小。</w:t>
      </w:r>
    </w:p>
    <w:p w:rsidR="00176F22" w:rsidRDefault="00176F22" w:rsidP="00176F22">
      <w:pPr>
        <w:widowControl/>
        <w:spacing w:line="340" w:lineRule="exact"/>
        <w:jc w:val="left"/>
        <w:rPr>
          <w:rFonts w:ascii="宋体" w:hAnsi="宋体" w:cs="宋体" w:hint="eastAsia"/>
          <w:kern w:val="0"/>
          <w:sz w:val="28"/>
          <w:szCs w:val="28"/>
        </w:rPr>
      </w:pPr>
      <w:r>
        <w:rPr>
          <w:rFonts w:ascii="宋体" w:hAnsi="宋体" w:cs="宋体" w:hint="eastAsia"/>
          <w:b/>
          <w:bCs/>
          <w:kern w:val="0"/>
          <w:sz w:val="28"/>
          <w:szCs w:val="28"/>
        </w:rPr>
        <w:t>6、应急处置原则：</w:t>
      </w:r>
    </w:p>
    <w:p w:rsidR="00176F22" w:rsidRDefault="00176F22" w:rsidP="00176F22">
      <w:pPr>
        <w:widowControl/>
        <w:spacing w:line="340" w:lineRule="exact"/>
        <w:ind w:firstLineChars="200" w:firstLine="560"/>
        <w:jc w:val="left"/>
        <w:rPr>
          <w:rFonts w:ascii="宋体" w:hAnsi="宋体" w:cs="宋体" w:hint="eastAsia"/>
          <w:kern w:val="0"/>
          <w:sz w:val="28"/>
          <w:szCs w:val="28"/>
        </w:rPr>
      </w:pPr>
      <w:r>
        <w:rPr>
          <w:rFonts w:ascii="宋体" w:hAnsi="宋体" w:cs="宋体" w:hint="eastAsia"/>
          <w:kern w:val="0"/>
          <w:sz w:val="28"/>
          <w:szCs w:val="28"/>
        </w:rPr>
        <w:t>指挥员要全面地考虑企业及周围环境的统一救援行动的展开。此时，救援队伍要及时赶赴各个事故现场，可能发生人员少而不能全面顾及的情况，此时救援队伍要听从指挥员的统一调度和指挥，应首先去处理最严重、危害性最大的事故，并组织员工有序地撤离危险地带。</w:t>
      </w:r>
    </w:p>
    <w:p w:rsidR="00176F22" w:rsidRDefault="00176F22" w:rsidP="00176F22">
      <w:pPr>
        <w:widowControl/>
        <w:spacing w:line="340" w:lineRule="exact"/>
        <w:jc w:val="left"/>
        <w:rPr>
          <w:rFonts w:ascii="宋体" w:hAnsi="宋体" w:cs="宋体" w:hint="eastAsia"/>
          <w:b/>
          <w:kern w:val="0"/>
          <w:sz w:val="28"/>
          <w:szCs w:val="28"/>
        </w:rPr>
      </w:pPr>
      <w:r>
        <w:rPr>
          <w:rFonts w:ascii="宋体" w:hAnsi="宋体" w:cs="宋体" w:hint="eastAsia"/>
          <w:b/>
          <w:kern w:val="0"/>
          <w:sz w:val="28"/>
          <w:szCs w:val="28"/>
        </w:rPr>
        <w:t>7、现场医疗救护</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（1）企业人员应掌握简单的救护措施、方法。</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（2）在灾害发生时，企业人员应发扬互帮互助的精神，及时抢救遇险及受伤的同伴。</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（3）受伤人员应在第一时间送医院救治。</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（4）在灾害发生时，应坚持合理分工、及时救治、联合行动、自我保护的原则。</w:t>
      </w:r>
    </w:p>
    <w:p w:rsidR="00176F22" w:rsidRDefault="00176F22" w:rsidP="00176F22">
      <w:pPr>
        <w:widowControl/>
        <w:spacing w:line="340" w:lineRule="exact"/>
        <w:jc w:val="left"/>
        <w:rPr>
          <w:rFonts w:ascii="宋体" w:hAnsi="宋体" w:cs="宋体" w:hint="eastAsia"/>
          <w:b/>
          <w:kern w:val="0"/>
          <w:sz w:val="28"/>
          <w:szCs w:val="28"/>
        </w:rPr>
      </w:pPr>
      <w:r>
        <w:rPr>
          <w:rFonts w:ascii="宋体" w:hAnsi="宋体" w:cs="宋体" w:hint="eastAsia"/>
          <w:b/>
          <w:kern w:val="0"/>
          <w:sz w:val="28"/>
          <w:szCs w:val="28"/>
        </w:rPr>
        <w:t>8、紧急疏散</w:t>
      </w:r>
    </w:p>
    <w:p w:rsidR="00176F22" w:rsidRDefault="00176F22" w:rsidP="00176F22">
      <w:pPr>
        <w:widowControl/>
        <w:spacing w:line="340" w:lineRule="exact"/>
        <w:ind w:firstLineChars="150" w:firstLine="420"/>
        <w:jc w:val="left"/>
        <w:rPr>
          <w:rFonts w:ascii="宋体" w:hAnsi="宋体" w:cs="宋体" w:hint="eastAsia"/>
          <w:kern w:val="0"/>
          <w:sz w:val="28"/>
          <w:szCs w:val="28"/>
        </w:rPr>
      </w:pPr>
      <w:r>
        <w:rPr>
          <w:rFonts w:ascii="宋体" w:hAnsi="宋体" w:cs="宋体" w:hint="eastAsia"/>
          <w:kern w:val="0"/>
          <w:sz w:val="28"/>
          <w:szCs w:val="28"/>
        </w:rPr>
        <w:t>在灾害发生时，指挥部应首先判断灾害的危险性，并根据情况有序地组织员工进行疏散，在疏散过程中，应要求企业人员团结协作、互帮互助，并对老、弱、病、幼重点帮助。</w:t>
      </w:r>
    </w:p>
    <w:p w:rsidR="00176F22" w:rsidRDefault="00176F22" w:rsidP="00176F22">
      <w:pPr>
        <w:widowControl/>
        <w:spacing w:line="340" w:lineRule="exact"/>
        <w:jc w:val="center"/>
        <w:rPr>
          <w:rFonts w:ascii="宋体" w:hAnsi="宋体" w:cs="宋体" w:hint="eastAsia"/>
          <w:kern w:val="0"/>
          <w:sz w:val="28"/>
          <w:szCs w:val="28"/>
        </w:rPr>
      </w:pPr>
      <w:r>
        <w:rPr>
          <w:rFonts w:ascii="宋体" w:hAnsi="宋体" w:cs="宋体" w:hint="eastAsia"/>
          <w:kern w:val="0"/>
          <w:sz w:val="28"/>
          <w:szCs w:val="28"/>
        </w:rPr>
        <w:t> </w:t>
      </w:r>
    </w:p>
    <w:p w:rsidR="00176F22" w:rsidRDefault="00176F22" w:rsidP="00176F22">
      <w:pPr>
        <w:widowControl/>
        <w:spacing w:line="340" w:lineRule="exact"/>
        <w:jc w:val="center"/>
        <w:rPr>
          <w:rFonts w:ascii="宋体" w:hAnsi="宋体" w:cs="宋体" w:hint="eastAsia"/>
          <w:kern w:val="0"/>
          <w:sz w:val="28"/>
          <w:szCs w:val="28"/>
        </w:rPr>
      </w:pPr>
      <w:r>
        <w:rPr>
          <w:rFonts w:ascii="宋体" w:hAnsi="宋体" w:cs="宋体" w:hint="eastAsia"/>
          <w:b/>
          <w:bCs/>
          <w:kern w:val="0"/>
          <w:sz w:val="28"/>
          <w:szCs w:val="28"/>
        </w:rPr>
        <w:t>二、火灾消防预案</w:t>
      </w:r>
    </w:p>
    <w:p w:rsidR="00176F22" w:rsidRDefault="00176F22" w:rsidP="00176F22">
      <w:pPr>
        <w:widowControl/>
        <w:spacing w:line="340" w:lineRule="exact"/>
        <w:jc w:val="center"/>
        <w:rPr>
          <w:rFonts w:ascii="宋体" w:hAnsi="宋体" w:cs="宋体" w:hint="eastAsia"/>
          <w:kern w:val="0"/>
          <w:sz w:val="28"/>
          <w:szCs w:val="28"/>
        </w:rPr>
      </w:pPr>
      <w:r>
        <w:rPr>
          <w:rFonts w:ascii="宋体" w:hAnsi="宋体" w:cs="宋体" w:hint="eastAsia"/>
          <w:kern w:val="0"/>
          <w:sz w:val="28"/>
          <w:szCs w:val="28"/>
        </w:rPr>
        <w:t> </w:t>
      </w:r>
    </w:p>
    <w:p w:rsidR="00176F22" w:rsidRDefault="00176F22" w:rsidP="00176F22">
      <w:pPr>
        <w:widowControl/>
        <w:spacing w:line="340" w:lineRule="exact"/>
        <w:ind w:firstLineChars="200" w:firstLine="560"/>
        <w:jc w:val="left"/>
        <w:rPr>
          <w:rFonts w:ascii="宋体" w:hAnsi="宋体" w:cs="宋体" w:hint="eastAsia"/>
          <w:kern w:val="0"/>
          <w:sz w:val="28"/>
          <w:szCs w:val="28"/>
        </w:rPr>
      </w:pPr>
      <w:r>
        <w:rPr>
          <w:rFonts w:ascii="宋体" w:hAnsi="宋体" w:cs="宋体" w:hint="eastAsia"/>
          <w:kern w:val="0"/>
          <w:sz w:val="28"/>
          <w:szCs w:val="28"/>
        </w:rPr>
        <w:t>消防工作是企业安全工作的重要组成部分。为贯彻“预防为主，防消结合”的方针，根据《消防法》和《安全生产法》的有关规定，结合本企业实际情况，为有秩序迅速调集企业员工和企业的消防设备、能有效的应付可能发生的火灾事故、达到及时控制火势蔓延，迅速扑灭火灾，最大限度的减少损失，本着“初期火灾以自救为主、外援为辅”的原则，制定本计划。</w:t>
      </w:r>
    </w:p>
    <w:p w:rsidR="00176F22" w:rsidRDefault="00176F22" w:rsidP="00176F22">
      <w:pPr>
        <w:widowControl/>
        <w:spacing w:line="340" w:lineRule="exact"/>
        <w:ind w:firstLineChars="100" w:firstLine="281"/>
        <w:jc w:val="left"/>
        <w:rPr>
          <w:rFonts w:ascii="宋体" w:hAnsi="宋体" w:cs="宋体" w:hint="eastAsia"/>
          <w:b/>
          <w:kern w:val="0"/>
          <w:sz w:val="28"/>
          <w:szCs w:val="28"/>
        </w:rPr>
      </w:pPr>
      <w:r>
        <w:rPr>
          <w:rFonts w:ascii="宋体" w:hAnsi="宋体" w:cs="宋体" w:hint="eastAsia"/>
          <w:b/>
          <w:kern w:val="0"/>
          <w:sz w:val="28"/>
          <w:szCs w:val="28"/>
        </w:rPr>
        <w:t>1、组织机构及人员分工、职责：</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企业灭火现场设灭火总指挥，下设灭火组，抢救组、警卫组，通讯联络组，后勤保障组。</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（1）总指挥： 薛伟</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职责：在火灾发生时，负责企业灭火组织的指挥，人员的协调、物资的调配和外援力量工作的布置。</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（注：当火灾突发，负责人因故不在岗位时，由副职或各班组的班长代行其职责。）</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lastRenderedPageBreak/>
        <w:t>（2）灭火组：</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装备：备有灭火器、铁锨、湿棉被、防毒面具等灭火器材。</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职责：在灭火现场总指挥的指挥下，负责火场的灭火。灭火组全体人员在灭火现场一定要听从指挥员的指挥，坚持“救人重于救火，先控制，后扑灭”的原则，贯彻“速战速决，集中力量打歼灭战”的思想。</w:t>
      </w:r>
    </w:p>
    <w:p w:rsidR="00176F22" w:rsidRDefault="00176F22" w:rsidP="00176F22">
      <w:pPr>
        <w:widowControl/>
        <w:spacing w:line="340" w:lineRule="exact"/>
        <w:jc w:val="left"/>
        <w:rPr>
          <w:rFonts w:ascii="宋体" w:hAnsi="宋体" w:cs="宋体" w:hint="eastAsia"/>
          <w:kern w:val="0"/>
          <w:sz w:val="28"/>
          <w:szCs w:val="28"/>
        </w:rPr>
      </w:pPr>
      <w:r>
        <w:rPr>
          <w:rFonts w:ascii="宋体" w:hAnsi="宋体" w:cs="宋体" w:hint="eastAsia"/>
          <w:kern w:val="0"/>
          <w:sz w:val="28"/>
          <w:szCs w:val="28"/>
        </w:rPr>
        <w:t>（3）抢救组：</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职责：负责在火灾发生时，抢救可能抢出的物资，并对伤员进行救护。</w:t>
      </w:r>
    </w:p>
    <w:p w:rsidR="00176F22" w:rsidRDefault="00176F22" w:rsidP="00176F22">
      <w:pPr>
        <w:widowControl/>
        <w:spacing w:line="340" w:lineRule="exact"/>
        <w:jc w:val="left"/>
        <w:rPr>
          <w:rFonts w:ascii="宋体" w:hAnsi="宋体" w:cs="宋体" w:hint="eastAsia"/>
          <w:kern w:val="0"/>
          <w:sz w:val="28"/>
          <w:szCs w:val="28"/>
        </w:rPr>
      </w:pPr>
      <w:r>
        <w:rPr>
          <w:rFonts w:ascii="宋体" w:hAnsi="宋体" w:cs="宋体" w:hint="eastAsia"/>
          <w:kern w:val="0"/>
          <w:sz w:val="28"/>
          <w:szCs w:val="28"/>
        </w:rPr>
        <w:t>（4）警卫组</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职责：负责重点部位和火灾现场的警卫工作，防止无关人员进入火场，并告知附近车辆、人员远离现场。发现问题立即报告，并根据指挥员指令，采取警卫措施。</w:t>
      </w:r>
    </w:p>
    <w:p w:rsidR="00176F22" w:rsidRDefault="00176F22" w:rsidP="00176F22">
      <w:pPr>
        <w:widowControl/>
        <w:spacing w:line="340" w:lineRule="exact"/>
        <w:jc w:val="left"/>
        <w:rPr>
          <w:rFonts w:ascii="宋体" w:hAnsi="宋体" w:cs="宋体" w:hint="eastAsia"/>
          <w:kern w:val="0"/>
          <w:sz w:val="28"/>
          <w:szCs w:val="28"/>
        </w:rPr>
      </w:pPr>
      <w:r>
        <w:rPr>
          <w:rFonts w:ascii="宋体" w:hAnsi="宋体" w:cs="宋体" w:hint="eastAsia"/>
          <w:kern w:val="0"/>
          <w:sz w:val="28"/>
          <w:szCs w:val="28"/>
        </w:rPr>
        <w:t>（5）通讯联络组</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职责：负责在火险发生时保障通讯联络的畅通。负责向上级报告，向消防部门报警，同时负责指挥员命令的传达及外援力量的接待工作。</w:t>
      </w:r>
    </w:p>
    <w:p w:rsidR="00176F22" w:rsidRDefault="00176F22" w:rsidP="00176F22">
      <w:pPr>
        <w:widowControl/>
        <w:spacing w:line="340" w:lineRule="exact"/>
        <w:jc w:val="left"/>
        <w:rPr>
          <w:rFonts w:ascii="宋体" w:hAnsi="宋体" w:cs="宋体" w:hint="eastAsia"/>
          <w:kern w:val="0"/>
          <w:sz w:val="28"/>
          <w:szCs w:val="28"/>
        </w:rPr>
      </w:pPr>
      <w:r>
        <w:rPr>
          <w:rFonts w:ascii="宋体" w:hAnsi="宋体" w:cs="宋体" w:hint="eastAsia"/>
          <w:kern w:val="0"/>
          <w:sz w:val="28"/>
          <w:szCs w:val="28"/>
        </w:rPr>
        <w:t>（6）后勤保障组</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职责：负责向火场运送灭火器材，调动运输工具，切断电源，关闭阀门，并同时负责灭火人员的后勤保障工作。</w:t>
      </w:r>
    </w:p>
    <w:p w:rsidR="00176F22" w:rsidRDefault="00176F22" w:rsidP="00176F22">
      <w:pPr>
        <w:widowControl/>
        <w:spacing w:line="340" w:lineRule="exact"/>
        <w:jc w:val="left"/>
        <w:rPr>
          <w:rFonts w:ascii="宋体" w:hAnsi="宋体" w:cs="宋体" w:hint="eastAsia"/>
          <w:b/>
          <w:kern w:val="0"/>
          <w:sz w:val="28"/>
          <w:szCs w:val="28"/>
        </w:rPr>
      </w:pPr>
      <w:r>
        <w:rPr>
          <w:rFonts w:ascii="宋体" w:hAnsi="宋体" w:cs="宋体" w:hint="eastAsia"/>
          <w:b/>
          <w:kern w:val="0"/>
          <w:sz w:val="28"/>
          <w:szCs w:val="28"/>
        </w:rPr>
        <w:t>2、火灾的扑救</w:t>
      </w:r>
    </w:p>
    <w:p w:rsidR="00176F22" w:rsidRDefault="00176F22" w:rsidP="00176F22">
      <w:pPr>
        <w:widowControl/>
        <w:spacing w:line="340" w:lineRule="exact"/>
        <w:jc w:val="left"/>
        <w:rPr>
          <w:rFonts w:ascii="宋体" w:hAnsi="宋体" w:cs="宋体" w:hint="eastAsia"/>
          <w:kern w:val="0"/>
          <w:sz w:val="28"/>
          <w:szCs w:val="28"/>
        </w:rPr>
      </w:pPr>
      <w:r>
        <w:rPr>
          <w:rFonts w:ascii="宋体" w:hAnsi="宋体" w:cs="宋体" w:hint="eastAsia"/>
          <w:kern w:val="0"/>
          <w:sz w:val="28"/>
          <w:szCs w:val="28"/>
        </w:rPr>
        <w:t>（1）报警</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A设有报警器的应连续报警五分钟。</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B在特殊情况下，可电话报警或喊火警。</w:t>
      </w:r>
    </w:p>
    <w:p w:rsidR="00176F22" w:rsidRDefault="00176F22" w:rsidP="00176F22">
      <w:pPr>
        <w:widowControl/>
        <w:spacing w:line="340" w:lineRule="exact"/>
        <w:ind w:firstLineChars="150" w:firstLine="420"/>
        <w:jc w:val="left"/>
        <w:rPr>
          <w:rFonts w:ascii="宋体" w:hAnsi="宋体" w:cs="宋体" w:hint="eastAsia"/>
          <w:kern w:val="0"/>
          <w:sz w:val="28"/>
          <w:szCs w:val="28"/>
        </w:rPr>
      </w:pPr>
      <w:r>
        <w:rPr>
          <w:rFonts w:ascii="宋体" w:hAnsi="宋体" w:cs="宋体" w:hint="eastAsia"/>
          <w:kern w:val="0"/>
          <w:sz w:val="28"/>
          <w:szCs w:val="28"/>
        </w:rPr>
        <w:t>当发生火灾时，当事人应迅速报警。负责通讯联络的成员应迅速判明火灾发生的区域，报告指挥员，电话报火警，并上报负责人。应牢记火警电话“</w:t>
      </w:r>
      <w:r>
        <w:rPr>
          <w:rFonts w:ascii="宋体" w:hAnsi="宋体" w:cs="宋体" w:hint="eastAsia"/>
          <w:b/>
          <w:bCs/>
          <w:kern w:val="0"/>
          <w:sz w:val="28"/>
          <w:szCs w:val="28"/>
        </w:rPr>
        <w:t>119</w:t>
      </w:r>
      <w:r>
        <w:rPr>
          <w:rFonts w:ascii="宋体" w:hAnsi="宋体" w:cs="宋体" w:hint="eastAsia"/>
          <w:kern w:val="0"/>
          <w:sz w:val="28"/>
          <w:szCs w:val="28"/>
        </w:rPr>
        <w:t>”,并保证企业电话畅通。</w:t>
      </w:r>
    </w:p>
    <w:p w:rsidR="00176F22" w:rsidRDefault="00176F22" w:rsidP="00176F22">
      <w:pPr>
        <w:widowControl/>
        <w:spacing w:line="340" w:lineRule="exact"/>
        <w:jc w:val="left"/>
        <w:rPr>
          <w:rFonts w:ascii="宋体" w:hAnsi="宋体" w:cs="宋体" w:hint="eastAsia"/>
          <w:kern w:val="0"/>
          <w:sz w:val="28"/>
          <w:szCs w:val="28"/>
        </w:rPr>
      </w:pPr>
      <w:r>
        <w:rPr>
          <w:rFonts w:ascii="宋体" w:hAnsi="宋体" w:cs="宋体" w:hint="eastAsia"/>
          <w:kern w:val="0"/>
          <w:sz w:val="28"/>
          <w:szCs w:val="28"/>
        </w:rPr>
        <w:t>（2）组织方法及分工</w:t>
      </w:r>
    </w:p>
    <w:p w:rsidR="00176F22" w:rsidRDefault="00176F22" w:rsidP="00176F22">
      <w:pPr>
        <w:widowControl/>
        <w:spacing w:line="340" w:lineRule="exact"/>
        <w:ind w:firstLineChars="150" w:firstLine="420"/>
        <w:jc w:val="left"/>
        <w:rPr>
          <w:rFonts w:ascii="宋体" w:hAnsi="宋体" w:cs="宋体" w:hint="eastAsia"/>
          <w:kern w:val="0"/>
          <w:sz w:val="28"/>
          <w:szCs w:val="28"/>
        </w:rPr>
      </w:pPr>
      <w:r>
        <w:rPr>
          <w:rFonts w:ascii="宋体" w:hAnsi="宋体" w:cs="宋体" w:hint="eastAsia"/>
          <w:kern w:val="0"/>
          <w:sz w:val="28"/>
          <w:szCs w:val="28"/>
        </w:rPr>
        <w:t>当接到火灾警报后，指挥员应冷静沉着，首先组织抢救组人员迅速准确地弄清起火区域和部位，了解燃烧的物质，火灾的大小，然后根据掌握的情况，分析判断调动力量配置灭火器，下达灭火指令。</w:t>
      </w:r>
    </w:p>
    <w:p w:rsidR="00176F22" w:rsidRDefault="00176F22" w:rsidP="00176F22">
      <w:pPr>
        <w:widowControl/>
        <w:spacing w:line="340" w:lineRule="exact"/>
        <w:ind w:firstLineChars="150" w:firstLine="420"/>
        <w:jc w:val="left"/>
        <w:rPr>
          <w:rFonts w:ascii="宋体" w:hAnsi="宋体" w:cs="宋体" w:hint="eastAsia"/>
          <w:kern w:val="0"/>
          <w:sz w:val="28"/>
          <w:szCs w:val="28"/>
        </w:rPr>
      </w:pPr>
      <w:r>
        <w:rPr>
          <w:rFonts w:ascii="宋体" w:hAnsi="宋体" w:cs="宋体" w:hint="eastAsia"/>
          <w:kern w:val="0"/>
          <w:sz w:val="28"/>
          <w:szCs w:val="28"/>
        </w:rPr>
        <w:t>各小组应根据指挥员指令和自己担负的职责，迅速准确、有条不紊地同时地展开工作。</w:t>
      </w:r>
    </w:p>
    <w:p w:rsidR="00176F22" w:rsidRDefault="00176F22" w:rsidP="00176F22">
      <w:pPr>
        <w:widowControl/>
        <w:spacing w:line="340" w:lineRule="exact"/>
        <w:jc w:val="left"/>
        <w:rPr>
          <w:rFonts w:ascii="宋体" w:hAnsi="宋体" w:cs="宋体" w:hint="eastAsia"/>
          <w:kern w:val="0"/>
          <w:sz w:val="28"/>
          <w:szCs w:val="28"/>
        </w:rPr>
      </w:pPr>
      <w:r>
        <w:rPr>
          <w:rFonts w:ascii="宋体" w:hAnsi="宋体" w:cs="宋体" w:hint="eastAsia"/>
          <w:kern w:val="0"/>
          <w:sz w:val="28"/>
          <w:szCs w:val="28"/>
        </w:rPr>
        <w:t>（3）外援力量的组织协调</w:t>
      </w:r>
    </w:p>
    <w:p w:rsidR="00176F22" w:rsidRDefault="00176F22" w:rsidP="00176F22">
      <w:pPr>
        <w:widowControl/>
        <w:spacing w:line="340" w:lineRule="exact"/>
        <w:ind w:firstLineChars="150" w:firstLine="420"/>
        <w:jc w:val="left"/>
        <w:rPr>
          <w:rFonts w:ascii="宋体" w:hAnsi="宋体" w:cs="宋体" w:hint="eastAsia"/>
          <w:kern w:val="0"/>
          <w:sz w:val="28"/>
          <w:szCs w:val="28"/>
        </w:rPr>
      </w:pPr>
      <w:r>
        <w:rPr>
          <w:rFonts w:ascii="宋体" w:hAnsi="宋体" w:cs="宋体" w:hint="eastAsia"/>
          <w:kern w:val="0"/>
          <w:sz w:val="28"/>
          <w:szCs w:val="28"/>
        </w:rPr>
        <w:t>当有外援力量到达后，通讯联络组应负责接待工作，应弄清外援力量的人数，是否携带灭火器具，携带何种灭火器具，是否有灭火战斗的经验等等情况。然后报告总指挥，由总指挥布置其工作。现场全体抢险人员一定要听从现场指挥员的命令，不能我行我素。</w:t>
      </w:r>
    </w:p>
    <w:p w:rsidR="00176F22" w:rsidRDefault="00176F22" w:rsidP="00176F22">
      <w:pPr>
        <w:widowControl/>
        <w:spacing w:line="340" w:lineRule="exact"/>
        <w:jc w:val="left"/>
        <w:rPr>
          <w:rFonts w:ascii="宋体" w:hAnsi="宋体" w:cs="宋体" w:hint="eastAsia"/>
          <w:kern w:val="0"/>
          <w:sz w:val="28"/>
          <w:szCs w:val="28"/>
        </w:rPr>
      </w:pPr>
      <w:r>
        <w:rPr>
          <w:rFonts w:ascii="宋体" w:hAnsi="宋体" w:cs="宋体" w:hint="eastAsia"/>
          <w:kern w:val="0"/>
          <w:sz w:val="28"/>
          <w:szCs w:val="28"/>
        </w:rPr>
        <w:t>（4）各种火灾的具体扑救方法</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［电器火灾的扑救］</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发生电气火灾时，首先应切断电源，然后用二氧化碳灭火器或干粉灭火器扑灭电器火灾。严禁用泡沫灭火器或水、包括湿被等进行灭火。</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lastRenderedPageBreak/>
        <w:t>当暂时无法切断电源时，灭火者应身着耐火并绝缘的鞋靴、服装，防止触电。然后用二氧化碳灭火器或干粉灭火器直接向电气着火源喷射灭火剂灭火，并应尽快设法切断电源，然后全面灭火。</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［人体油火的扑救］</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跑离作业现场，就地滚，其他人用土或用衣服抽打灭火。</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［大面积着火的扑救］</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一旦发生大面积火灾，要以自救为主。尽可能把火灾控制在初起阶段。但一旦火灾面积较大，很难扑救时，应采取以下程序有组织的实施扑救。</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A向当地消防部门报警（报警电话</w:t>
      </w:r>
      <w:r>
        <w:rPr>
          <w:rFonts w:ascii="宋体" w:hAnsi="宋体" w:cs="宋体" w:hint="eastAsia"/>
          <w:b/>
          <w:bCs/>
          <w:kern w:val="0"/>
          <w:sz w:val="28"/>
          <w:szCs w:val="28"/>
        </w:rPr>
        <w:t>119</w:t>
      </w:r>
      <w:r>
        <w:rPr>
          <w:rFonts w:ascii="宋体" w:hAnsi="宋体" w:cs="宋体" w:hint="eastAsia"/>
          <w:kern w:val="0"/>
          <w:sz w:val="28"/>
          <w:szCs w:val="28"/>
        </w:rPr>
        <w:t>）并报告上级。</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B指挥车辆迅速驶离现场。</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C由灭火总指挥组织在场人员利用现有消防器材扑灭火，最大限度地防止火势蔓延。</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D消防车一到，立即配合消防队按预定方案投入灭火战斗。</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［邻近单位失火时的防卫］</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当邻近单位发生火灾时，应停止营业，立即报警，保持冷静，并报告主管。企业负责人应迅速动员在场人员，做好准备，根据火灾特点与风向等不同情况，组织企业人员，调配灭火设备，划定警戒线，按预定方案进行防卫。</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经判断分析火灾有可能危及本企业时，应切断电源；同时清点、集中灭火器材，将它们布置摆放在重点方向、部位上，企业内人员也相对集中做好临战准备；在确保企业安全的情况下，全力支援邻近单位灭火。</w:t>
      </w:r>
    </w:p>
    <w:p w:rsidR="00176F22" w:rsidRDefault="00176F22" w:rsidP="00176F22">
      <w:pPr>
        <w:widowControl/>
        <w:spacing w:line="340" w:lineRule="exact"/>
        <w:jc w:val="left"/>
        <w:rPr>
          <w:rFonts w:ascii="宋体" w:hAnsi="宋体" w:cs="宋体" w:hint="eastAsia"/>
          <w:b/>
          <w:kern w:val="0"/>
          <w:sz w:val="28"/>
          <w:szCs w:val="28"/>
        </w:rPr>
      </w:pPr>
      <w:r>
        <w:rPr>
          <w:rFonts w:ascii="宋体" w:hAnsi="宋体" w:cs="宋体" w:hint="eastAsia"/>
          <w:b/>
          <w:kern w:val="0"/>
          <w:sz w:val="28"/>
          <w:szCs w:val="28"/>
        </w:rPr>
        <w:t>3、灭火注意事项</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（1）发现火情后，各作业区及企业职工应立即停止作业，按照分工及主要任务开展火灾扑救工作。</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（2）向有关部门报告、求援时，应说明单位、火情、地址、燃烧物质、报警人姓名及联系电话。</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（3）灭火过程中一定要贯彻“速战速决，集中力量打歼灭战”的思想，坚持“救人重于救火，先控制，后扑灭”的原则。</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4）火灾现场各小组应各司其职，听从命令。先侦察火情、火源位置、燃烧物质、火势蔓延的方向、是否有人员受到火势的威胁，如有人员受困应弄清人员的位置、人数，研究出抢救的通道、方法。判断有无爆炸、毒害、触电或房屋倒塌等危险。火势是否威胁重要的物资、设备、档案资料等。弄清建筑物的构造特点及毗连情况。火情侦查应不少于两人，在此过程中应特别注意人身安全。</w:t>
      </w:r>
    </w:p>
    <w:p w:rsidR="00176F22" w:rsidRDefault="00176F22" w:rsidP="00176F22">
      <w:pPr>
        <w:widowControl/>
        <w:spacing w:line="340" w:lineRule="exact"/>
        <w:jc w:val="left"/>
        <w:rPr>
          <w:rFonts w:ascii="宋体" w:hAnsi="宋体" w:cs="宋体" w:hint="eastAsia"/>
          <w:b/>
          <w:kern w:val="0"/>
          <w:sz w:val="28"/>
          <w:szCs w:val="28"/>
        </w:rPr>
      </w:pPr>
      <w:r>
        <w:rPr>
          <w:rFonts w:ascii="宋体" w:hAnsi="宋体" w:cs="宋体" w:hint="eastAsia"/>
          <w:b/>
          <w:kern w:val="0"/>
          <w:sz w:val="28"/>
          <w:szCs w:val="28"/>
        </w:rPr>
        <w:t>4、灭火后的情况处理</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（1）清理现场，清除残火，防止复燃，临时划定危险区域。并派人对现场进行监控。</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（2）企业进行讲评，总结经验，吸取教训。</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（3）分析事故原因，写出材料上报。</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lastRenderedPageBreak/>
        <w:t>（4）根据有关规定对责任人进行处罚。</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（5）根据灭火情况适时修改灭火计划。</w:t>
      </w:r>
    </w:p>
    <w:p w:rsidR="00176F22" w:rsidRDefault="00176F22" w:rsidP="00176F22">
      <w:pPr>
        <w:widowControl/>
        <w:spacing w:line="340" w:lineRule="exact"/>
        <w:jc w:val="left"/>
        <w:rPr>
          <w:rFonts w:ascii="宋体" w:hAnsi="宋体" w:cs="宋体" w:hint="eastAsia"/>
          <w:b/>
          <w:kern w:val="0"/>
          <w:sz w:val="28"/>
          <w:szCs w:val="28"/>
        </w:rPr>
      </w:pPr>
      <w:r>
        <w:rPr>
          <w:rFonts w:ascii="宋体" w:hAnsi="宋体" w:cs="宋体" w:hint="eastAsia"/>
          <w:b/>
          <w:kern w:val="0"/>
          <w:sz w:val="28"/>
          <w:szCs w:val="28"/>
        </w:rPr>
        <w:t>5、其它</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（1）加强消防预案的学习和演练。企业人员要掌握初期火灾的扑救方法，熟悉人员分工和各自主要任务，定期进行演练，使企业职工都能达到“四懂”、“四会”的要求，力争使火灾损失减少到最低程度。</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2）加强消防器材的管理。认真落实消防器材管理制度，企业各种消防器具应登记造册，并注明配备数量、摆放地点、检修日期、责任人、主要使用场所等内容，加强定期维护保养，确保消防器材始终处于良好状态。</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（3）加强明火管理。认真执行明火管理要求，加大监督检查，确保管理制度落到实处。</w:t>
      </w:r>
    </w:p>
    <w:p w:rsidR="00176F22" w:rsidRDefault="00176F22" w:rsidP="00176F22">
      <w:pPr>
        <w:widowControl/>
        <w:spacing w:line="340" w:lineRule="exact"/>
        <w:jc w:val="center"/>
        <w:rPr>
          <w:rFonts w:ascii="宋体" w:hAnsi="宋体" w:cs="宋体" w:hint="eastAsia"/>
          <w:kern w:val="0"/>
          <w:sz w:val="28"/>
          <w:szCs w:val="28"/>
        </w:rPr>
      </w:pPr>
      <w:r>
        <w:rPr>
          <w:rFonts w:ascii="宋体" w:hAnsi="宋体" w:cs="宋体" w:hint="eastAsia"/>
          <w:kern w:val="0"/>
          <w:sz w:val="28"/>
          <w:szCs w:val="28"/>
        </w:rPr>
        <w:t> </w:t>
      </w:r>
    </w:p>
    <w:p w:rsidR="00176F22" w:rsidRDefault="00176F22" w:rsidP="00176F22">
      <w:pPr>
        <w:widowControl/>
        <w:spacing w:line="340" w:lineRule="exact"/>
        <w:jc w:val="center"/>
        <w:rPr>
          <w:rFonts w:ascii="宋体" w:hAnsi="宋体" w:cs="宋体" w:hint="eastAsia"/>
          <w:kern w:val="0"/>
          <w:sz w:val="28"/>
          <w:szCs w:val="28"/>
        </w:rPr>
      </w:pPr>
      <w:r>
        <w:rPr>
          <w:rFonts w:ascii="宋体" w:hAnsi="宋体" w:cs="宋体" w:hint="eastAsia"/>
          <w:b/>
          <w:bCs/>
          <w:kern w:val="0"/>
          <w:sz w:val="28"/>
          <w:szCs w:val="28"/>
        </w:rPr>
        <w:t>三、治安防范预案</w:t>
      </w:r>
    </w:p>
    <w:p w:rsidR="00176F22" w:rsidRDefault="00176F22" w:rsidP="00176F22">
      <w:pPr>
        <w:widowControl/>
        <w:spacing w:line="340" w:lineRule="exact"/>
        <w:jc w:val="left"/>
        <w:rPr>
          <w:rFonts w:ascii="宋体" w:hAnsi="宋体" w:cs="宋体" w:hint="eastAsia"/>
          <w:kern w:val="0"/>
          <w:sz w:val="28"/>
          <w:szCs w:val="28"/>
        </w:rPr>
      </w:pPr>
      <w:r>
        <w:rPr>
          <w:rFonts w:ascii="宋体" w:hAnsi="宋体" w:cs="宋体" w:hint="eastAsia"/>
          <w:kern w:val="0"/>
          <w:sz w:val="28"/>
          <w:szCs w:val="28"/>
        </w:rPr>
        <w:t> </w:t>
      </w:r>
    </w:p>
    <w:p w:rsidR="00176F22" w:rsidRDefault="00176F22" w:rsidP="00176F22">
      <w:pPr>
        <w:widowControl/>
        <w:spacing w:line="340" w:lineRule="exact"/>
        <w:jc w:val="left"/>
        <w:rPr>
          <w:rFonts w:ascii="宋体" w:hAnsi="宋体" w:cs="宋体" w:hint="eastAsia"/>
          <w:b/>
          <w:kern w:val="0"/>
          <w:sz w:val="28"/>
          <w:szCs w:val="28"/>
        </w:rPr>
      </w:pPr>
      <w:r>
        <w:rPr>
          <w:rFonts w:ascii="宋体" w:hAnsi="宋体" w:cs="宋体" w:hint="eastAsia"/>
          <w:b/>
          <w:kern w:val="0"/>
          <w:sz w:val="28"/>
          <w:szCs w:val="28"/>
        </w:rPr>
        <w:t>1、中心设安全小组和治安联防组织。</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（1）安全小组职责及分工</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职责：负责本单位安全及治安工作，落实各项防范措施。对员工进行安全防范意识和自我保护意识的教育。分析本单位的安全形势，改进和完善预案。组织预案的实施及演练，分析典型案例，讨论事故抢救与应急措施，总结经验，吸取教训，制定对策。具体职责分工：</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组长：负责在发生治安事故时组织力量采取有效措施保护员工的生命安全，防止国有财产损失，保护好现场，协助公安部门侦查破案。</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组员：负责在发生治安事故时，及时向“</w:t>
      </w:r>
      <w:r>
        <w:rPr>
          <w:rFonts w:ascii="宋体" w:hAnsi="宋体" w:cs="宋体" w:hint="eastAsia"/>
          <w:b/>
          <w:kern w:val="0"/>
          <w:sz w:val="28"/>
          <w:szCs w:val="28"/>
        </w:rPr>
        <w:t>110</w:t>
      </w:r>
      <w:r>
        <w:rPr>
          <w:rFonts w:ascii="宋体" w:hAnsi="宋体" w:cs="宋体" w:hint="eastAsia"/>
          <w:kern w:val="0"/>
          <w:sz w:val="28"/>
          <w:szCs w:val="28"/>
        </w:rPr>
        <w:t>”报警，并向上级公司汇报，防止闲杂人员进入，保护好现场，以便公安人员进行现场勘查和救护伤员的工作。</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 xml:space="preserve">（2）治安联防组织的职责 </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联防组织应定期与当地公安机关联系，及时掌握治安情况并开展工作。应牢记报警电话“</w:t>
      </w:r>
      <w:r>
        <w:rPr>
          <w:rFonts w:ascii="宋体" w:hAnsi="宋体" w:cs="宋体" w:hint="eastAsia"/>
          <w:b/>
          <w:bCs/>
          <w:kern w:val="0"/>
          <w:sz w:val="28"/>
          <w:szCs w:val="28"/>
        </w:rPr>
        <w:t>110</w:t>
      </w:r>
      <w:r>
        <w:rPr>
          <w:rFonts w:ascii="宋体" w:hAnsi="宋体" w:cs="宋体" w:hint="eastAsia"/>
          <w:kern w:val="0"/>
          <w:sz w:val="28"/>
          <w:szCs w:val="28"/>
        </w:rPr>
        <w:t>”。遇有突发事件应组织成员闻警而动，及时报警救护。在案件的高发时段，成员应加强巡查，发现可疑情况及时通报。</w:t>
      </w:r>
    </w:p>
    <w:p w:rsidR="00176F22" w:rsidRDefault="00176F22" w:rsidP="00176F22">
      <w:pPr>
        <w:widowControl/>
        <w:spacing w:line="340" w:lineRule="exact"/>
        <w:jc w:val="left"/>
        <w:rPr>
          <w:rFonts w:ascii="宋体" w:hAnsi="宋体" w:cs="宋体" w:hint="eastAsia"/>
          <w:b/>
          <w:kern w:val="0"/>
          <w:sz w:val="28"/>
          <w:szCs w:val="28"/>
        </w:rPr>
      </w:pPr>
      <w:r>
        <w:rPr>
          <w:rFonts w:ascii="宋体" w:hAnsi="宋体" w:cs="宋体" w:hint="eastAsia"/>
          <w:b/>
          <w:kern w:val="0"/>
          <w:sz w:val="28"/>
          <w:szCs w:val="28"/>
        </w:rPr>
        <w:t>2、重点部位的四防措施：</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（1）防抢劫</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重点部位：财务室</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防范措施：“三铁一器”</w:t>
      </w:r>
    </w:p>
    <w:p w:rsidR="00176F22" w:rsidRDefault="00176F22" w:rsidP="00176F22">
      <w:pPr>
        <w:widowControl/>
        <w:spacing w:line="340" w:lineRule="exact"/>
        <w:jc w:val="left"/>
        <w:rPr>
          <w:rFonts w:ascii="宋体" w:hAnsi="宋体" w:cs="宋体" w:hint="eastAsia"/>
          <w:kern w:val="0"/>
          <w:sz w:val="28"/>
          <w:szCs w:val="28"/>
        </w:rPr>
      </w:pPr>
      <w:r>
        <w:rPr>
          <w:rFonts w:ascii="宋体" w:hAnsi="宋体" w:cs="宋体" w:hint="eastAsia"/>
          <w:kern w:val="0"/>
          <w:sz w:val="28"/>
          <w:szCs w:val="28"/>
        </w:rPr>
        <w:t> A营业室、财务室严禁无关人员进入，并且装有防盗门窗。</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B配有保险柜及防身用具。</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C安装应急照明设备，并逐步安装录像监控系统。</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D收取现金及时送交银行，不能过夜或超规定存放。</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E去银行交款必须两人以上，采取不定时、不定人、不断变更路线等措施。</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lastRenderedPageBreak/>
        <w:t>F遇有犯罪分子闯入室内抢劫，应及时按下“110”报警器并大声呼救，以使他人能够听到后前来救护。</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G遇有歹徒人多，无法抵抗时，要首先保护自身生命安全及人身不受伤害，机智灵活的与歹徒周旋，把钥匙和其它贵重物品存放在隐蔽处等待救援。</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H如遇有歹徒抢劫，当事人应尽量记清歹徒的人数、体貌特征、作案工具、车牌号、逃逸方向等。</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（2）防盗窃：</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重点部位：财务室、车间、仓库</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防范措施：“三铁一器”</w:t>
      </w:r>
    </w:p>
    <w:p w:rsidR="00176F22" w:rsidRDefault="00176F22" w:rsidP="00176F22">
      <w:pPr>
        <w:widowControl/>
        <w:spacing w:line="340" w:lineRule="exact"/>
        <w:jc w:val="left"/>
        <w:rPr>
          <w:rFonts w:ascii="宋体" w:hAnsi="宋体" w:cs="宋体" w:hint="eastAsia"/>
          <w:kern w:val="0"/>
          <w:sz w:val="28"/>
          <w:szCs w:val="28"/>
        </w:rPr>
      </w:pPr>
      <w:r>
        <w:rPr>
          <w:rFonts w:ascii="宋体" w:hAnsi="宋体" w:cs="宋体" w:hint="eastAsia"/>
          <w:kern w:val="0"/>
          <w:sz w:val="28"/>
          <w:szCs w:val="28"/>
        </w:rPr>
        <w:t> A员工要保护好自己的财物。仓库、休息室存放物品要及时清点，建立实物登记账，要有专人负责。</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B休息室、办公室、车间、仓库没人时，要及时锁好门窗。</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C休息室、仓库等地闲杂人员不得入内，形迹可疑的要盘问清楚。</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D夜间值班应严格遵守值班制度，严禁脱岗、误岗、睡岗和酒后上岗，禁止值班期间喝酒、下棋和私留他人居住。</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E夜班值班人员不能睡觉，要随时注意和检查单位的情况，发现问题及时处理或上报。</w:t>
      </w:r>
    </w:p>
    <w:p w:rsidR="00176F22" w:rsidRDefault="00176F22" w:rsidP="00176F22">
      <w:pPr>
        <w:widowControl/>
        <w:spacing w:line="340" w:lineRule="exact"/>
        <w:jc w:val="left"/>
        <w:rPr>
          <w:rFonts w:ascii="宋体" w:hAnsi="宋体" w:cs="宋体" w:hint="eastAsia"/>
          <w:kern w:val="0"/>
          <w:sz w:val="28"/>
          <w:szCs w:val="28"/>
        </w:rPr>
      </w:pPr>
      <w:r>
        <w:rPr>
          <w:rFonts w:ascii="宋体" w:hAnsi="宋体" w:cs="宋体" w:hint="eastAsia"/>
          <w:kern w:val="0"/>
          <w:sz w:val="28"/>
          <w:szCs w:val="28"/>
        </w:rPr>
        <w:t>（3）防破坏：</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重点部位：车间设备区</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防范措施：加强巡查检查</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A员工应熟悉单位周边的治安情况，了解当地治安重点人员情况，对可疑人员重点防范。</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B每次作业结束后，对重要设施要及时上锁，预防破坏。</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C夜间值班，要对重点部位加强巡查，发现可疑情况及时处理。</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D注意观察单位周边情况，预防突发情况的发生。</w:t>
      </w:r>
    </w:p>
    <w:p w:rsidR="00176F22" w:rsidRDefault="00176F22" w:rsidP="00176F22">
      <w:pPr>
        <w:widowControl/>
        <w:spacing w:line="340" w:lineRule="exact"/>
        <w:jc w:val="left"/>
        <w:rPr>
          <w:rFonts w:ascii="宋体" w:hAnsi="宋体" w:cs="宋体" w:hint="eastAsia"/>
          <w:b/>
          <w:kern w:val="0"/>
          <w:sz w:val="28"/>
          <w:szCs w:val="28"/>
        </w:rPr>
      </w:pPr>
      <w:r>
        <w:rPr>
          <w:rFonts w:ascii="宋体" w:hAnsi="宋体" w:cs="宋体" w:hint="eastAsia"/>
          <w:b/>
          <w:kern w:val="0"/>
          <w:sz w:val="28"/>
          <w:szCs w:val="28"/>
        </w:rPr>
        <w:t>3、善后处理：</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(1)在突发事件中，如有伤亡，应迅速将伤者送医院救治。</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(2)把事件情况向公安机关及上级汇报。</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(3)保护现场，以利破案。</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(4)清查损失，列出清单，上报主管部门。</w:t>
      </w:r>
    </w:p>
    <w:p w:rsidR="00176F22" w:rsidRDefault="00176F22" w:rsidP="00176F22">
      <w:pPr>
        <w:widowControl/>
        <w:spacing w:line="340" w:lineRule="exact"/>
        <w:ind w:firstLineChars="50" w:firstLine="140"/>
        <w:jc w:val="left"/>
        <w:rPr>
          <w:rFonts w:ascii="宋体" w:hAnsi="宋体" w:cs="宋体" w:hint="eastAsia"/>
          <w:kern w:val="0"/>
          <w:sz w:val="28"/>
          <w:szCs w:val="28"/>
        </w:rPr>
      </w:pPr>
      <w:r>
        <w:rPr>
          <w:rFonts w:ascii="宋体" w:hAnsi="宋体" w:cs="宋体" w:hint="eastAsia"/>
          <w:kern w:val="0"/>
          <w:sz w:val="28"/>
          <w:szCs w:val="28"/>
        </w:rPr>
        <w:t>(5)分析讨论事件的前因后果，完善预案。</w:t>
      </w:r>
    </w:p>
    <w:p w:rsidR="00176F22" w:rsidRDefault="00176F22" w:rsidP="00176F22">
      <w:pPr>
        <w:widowControl/>
        <w:spacing w:line="340" w:lineRule="exact"/>
        <w:jc w:val="left"/>
        <w:rPr>
          <w:rFonts w:ascii="宋体" w:hAnsi="宋体" w:cs="宋体" w:hint="eastAsia"/>
          <w:kern w:val="0"/>
          <w:sz w:val="28"/>
          <w:szCs w:val="28"/>
        </w:rPr>
      </w:pPr>
      <w:r>
        <w:rPr>
          <w:rFonts w:ascii="宋体" w:hAnsi="宋体" w:cs="宋体" w:hint="eastAsia"/>
          <w:kern w:val="0"/>
          <w:sz w:val="28"/>
          <w:szCs w:val="28"/>
        </w:rPr>
        <w:t> </w:t>
      </w:r>
    </w:p>
    <w:p w:rsidR="00176F22" w:rsidRDefault="00176F22" w:rsidP="00176F22">
      <w:pPr>
        <w:widowControl/>
        <w:spacing w:line="340" w:lineRule="exact"/>
        <w:jc w:val="center"/>
        <w:rPr>
          <w:rFonts w:ascii="宋体" w:hAnsi="宋体" w:cs="宋体" w:hint="eastAsia"/>
          <w:kern w:val="0"/>
          <w:sz w:val="28"/>
          <w:szCs w:val="28"/>
        </w:rPr>
      </w:pPr>
      <w:r>
        <w:rPr>
          <w:rFonts w:ascii="宋体" w:hAnsi="宋体" w:cs="宋体" w:hint="eastAsia"/>
          <w:b/>
          <w:bCs/>
          <w:kern w:val="0"/>
          <w:sz w:val="28"/>
          <w:szCs w:val="28"/>
        </w:rPr>
        <w:t>四、防汛预案</w:t>
      </w:r>
    </w:p>
    <w:p w:rsidR="00176F22" w:rsidRDefault="00176F22" w:rsidP="00176F22">
      <w:pPr>
        <w:widowControl/>
        <w:spacing w:line="340" w:lineRule="exact"/>
        <w:jc w:val="left"/>
        <w:rPr>
          <w:rFonts w:ascii="宋体" w:hAnsi="宋体" w:cs="宋体" w:hint="eastAsia"/>
          <w:kern w:val="0"/>
          <w:sz w:val="28"/>
          <w:szCs w:val="28"/>
        </w:rPr>
      </w:pPr>
      <w:r>
        <w:rPr>
          <w:rFonts w:ascii="宋体" w:hAnsi="宋体" w:cs="宋体" w:hint="eastAsia"/>
          <w:kern w:val="0"/>
          <w:sz w:val="28"/>
          <w:szCs w:val="28"/>
        </w:rPr>
        <w:t> </w:t>
      </w:r>
    </w:p>
    <w:p w:rsidR="00176F22" w:rsidRDefault="00176F22" w:rsidP="00176F22">
      <w:pPr>
        <w:widowControl/>
        <w:spacing w:line="340" w:lineRule="exact"/>
        <w:jc w:val="left"/>
        <w:rPr>
          <w:rFonts w:ascii="宋体" w:hAnsi="宋体" w:cs="宋体" w:hint="eastAsia"/>
          <w:b/>
          <w:kern w:val="0"/>
          <w:sz w:val="28"/>
          <w:szCs w:val="28"/>
        </w:rPr>
      </w:pPr>
      <w:r>
        <w:rPr>
          <w:rFonts w:ascii="宋体" w:hAnsi="宋体" w:cs="宋体" w:hint="eastAsia"/>
          <w:b/>
          <w:kern w:val="0"/>
          <w:sz w:val="28"/>
          <w:szCs w:val="28"/>
        </w:rPr>
        <w:t>1、防范措施：</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（1）汛期企业员工应密切关注天气变化，做到防患于未然。</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（2）汛期的巡查工作应加强，时刻注意企业的所有设备及重点部位，发现问题及时上报、处理。</w:t>
      </w:r>
    </w:p>
    <w:p w:rsidR="00176F22" w:rsidRDefault="00176F22" w:rsidP="00176F22">
      <w:pPr>
        <w:widowControl/>
        <w:spacing w:line="340" w:lineRule="exact"/>
        <w:jc w:val="left"/>
        <w:rPr>
          <w:rFonts w:ascii="宋体" w:hAnsi="宋体" w:cs="宋体" w:hint="eastAsia"/>
          <w:kern w:val="0"/>
          <w:sz w:val="28"/>
          <w:szCs w:val="28"/>
        </w:rPr>
      </w:pPr>
      <w:r>
        <w:rPr>
          <w:rFonts w:ascii="宋体" w:hAnsi="宋体" w:cs="宋体" w:hint="eastAsia"/>
          <w:kern w:val="0"/>
          <w:sz w:val="28"/>
          <w:szCs w:val="28"/>
        </w:rPr>
        <w:t> （3）汛期如果上级发出险情通报或本单位出现险情，企业员工应立即全力以赴参加抢险。</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lastRenderedPageBreak/>
        <w:t>（4）防汛物资应设专人负责管理，任何人不得挪做他用。</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（5）险情出现时企业人员应按照职责分工，各司其职，有条不紊听从指挥，服从领导安排，顾全大局。</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（6）完善防汛预案，同时要不定期组织企业员工进行演练，使企业员工能够熟练掌握防汛技能。</w:t>
      </w:r>
    </w:p>
    <w:p w:rsidR="00176F22" w:rsidRDefault="00176F22" w:rsidP="00176F22">
      <w:pPr>
        <w:widowControl/>
        <w:spacing w:line="340" w:lineRule="exact"/>
        <w:jc w:val="left"/>
        <w:rPr>
          <w:rFonts w:ascii="宋体" w:hAnsi="宋体" w:cs="宋体" w:hint="eastAsia"/>
          <w:b/>
          <w:kern w:val="0"/>
          <w:sz w:val="28"/>
          <w:szCs w:val="28"/>
        </w:rPr>
      </w:pPr>
      <w:r>
        <w:rPr>
          <w:rFonts w:ascii="宋体" w:hAnsi="宋体" w:cs="宋体" w:hint="eastAsia"/>
          <w:b/>
          <w:kern w:val="0"/>
          <w:sz w:val="28"/>
          <w:szCs w:val="28"/>
        </w:rPr>
        <w:t>2、组织机构及具体职责：</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（1）指挥员：单位主要负责人为指挥员，主要负责现场指挥、调度人员、分配防汛物资，在险情发生时发出警报，上报险情。对可能发生的危险及后果作出判断分析，做出抢险方案。</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（2）队员：除指挥员外的所有员工，在指挥员领导下完成防汛抢险工作，并加强巡查，发现险情及时上报。具体分工：后勤保障组、通讯联络组、物资保管组，各部门根据各自的实际情况自行分工。</w:t>
      </w:r>
    </w:p>
    <w:p w:rsidR="00176F22" w:rsidRDefault="00176F22" w:rsidP="00176F22">
      <w:pPr>
        <w:widowControl/>
        <w:spacing w:line="340" w:lineRule="exact"/>
        <w:jc w:val="left"/>
        <w:rPr>
          <w:rFonts w:ascii="宋体" w:hAnsi="宋体" w:cs="宋体" w:hint="eastAsia"/>
          <w:b/>
          <w:kern w:val="0"/>
          <w:sz w:val="28"/>
          <w:szCs w:val="28"/>
        </w:rPr>
      </w:pPr>
      <w:r>
        <w:rPr>
          <w:rFonts w:ascii="宋体" w:hAnsi="宋体" w:cs="宋体" w:hint="eastAsia"/>
          <w:b/>
          <w:kern w:val="0"/>
          <w:sz w:val="28"/>
          <w:szCs w:val="28"/>
        </w:rPr>
        <w:t>3、防汛物资的准备及保管：</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（1）防汛物资必须有铁锨、编织袋、木桩、铁丝等。</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（2）防汛物资应设专人负责保管。</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（3）防汛物资要保证不缺不少，不挪用，不占用，做到专物专用。</w:t>
      </w:r>
    </w:p>
    <w:p w:rsidR="00176F22" w:rsidRDefault="00176F22" w:rsidP="00176F22">
      <w:pPr>
        <w:widowControl/>
        <w:tabs>
          <w:tab w:val="left" w:pos="2580"/>
        </w:tabs>
        <w:spacing w:line="340" w:lineRule="exact"/>
        <w:jc w:val="left"/>
        <w:rPr>
          <w:rFonts w:ascii="宋体" w:hAnsi="宋体" w:cs="宋体" w:hint="eastAsia"/>
          <w:b/>
          <w:kern w:val="0"/>
          <w:sz w:val="28"/>
          <w:szCs w:val="28"/>
        </w:rPr>
      </w:pPr>
      <w:r>
        <w:rPr>
          <w:rFonts w:ascii="宋体" w:hAnsi="宋体" w:cs="宋体" w:hint="eastAsia"/>
          <w:b/>
          <w:kern w:val="0"/>
          <w:sz w:val="28"/>
          <w:szCs w:val="28"/>
        </w:rPr>
        <w:t>4、组织纪律：</w:t>
      </w:r>
      <w:r>
        <w:rPr>
          <w:rFonts w:ascii="宋体" w:hAnsi="宋体" w:cs="宋体" w:hint="eastAsia"/>
          <w:b/>
          <w:kern w:val="0"/>
          <w:sz w:val="28"/>
          <w:szCs w:val="28"/>
        </w:rPr>
        <w:tab/>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(1)防汛抢险期间为非常时期，任何人不得请假，保证全员在岗；负责人手机保持24小时全天候开机，并制定防汛期间值班表。</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(2)防汛抢险工作技术性强，要求大家听从指挥，严格按制度工作，不得自行其事。</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(3)防汛物资任何人无权挪用，如有人擅自挪用，一经查实从严处理。</w:t>
      </w:r>
    </w:p>
    <w:p w:rsidR="00176F22" w:rsidRDefault="00176F22" w:rsidP="00176F22">
      <w:pPr>
        <w:widowControl/>
        <w:spacing w:line="340" w:lineRule="exact"/>
        <w:jc w:val="left"/>
        <w:rPr>
          <w:rFonts w:ascii="宋体" w:hAnsi="宋体" w:cs="宋体" w:hint="eastAsia"/>
          <w:b/>
          <w:kern w:val="0"/>
          <w:sz w:val="28"/>
          <w:szCs w:val="28"/>
        </w:rPr>
      </w:pPr>
      <w:r>
        <w:rPr>
          <w:rFonts w:ascii="宋体" w:hAnsi="宋体" w:cs="宋体" w:hint="eastAsia"/>
          <w:b/>
          <w:kern w:val="0"/>
          <w:sz w:val="28"/>
          <w:szCs w:val="28"/>
        </w:rPr>
        <w:t>5、灾后处理方式：</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(1)总结经验吸取教训，写出总结，报告上级主管部门。</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(2)清查损失列出清单，上报主管部门。</w:t>
      </w:r>
    </w:p>
    <w:p w:rsidR="00176F22" w:rsidRDefault="00176F22" w:rsidP="00176F22">
      <w:pPr>
        <w:spacing w:line="340" w:lineRule="exact"/>
        <w:ind w:firstLineChars="100" w:firstLine="280"/>
        <w:rPr>
          <w:rFonts w:ascii="宋体" w:hAnsi="宋体" w:cs="宋体" w:hint="eastAsia"/>
          <w:kern w:val="0"/>
          <w:sz w:val="28"/>
          <w:szCs w:val="28"/>
        </w:rPr>
      </w:pPr>
      <w:r>
        <w:rPr>
          <w:rFonts w:ascii="宋体" w:hAnsi="宋体" w:cs="宋体" w:hint="eastAsia"/>
          <w:kern w:val="0"/>
          <w:sz w:val="28"/>
          <w:szCs w:val="28"/>
        </w:rPr>
        <w:t>(3)分析讨论灾害特点，吸取教训，完善预案。</w:t>
      </w:r>
    </w:p>
    <w:p w:rsidR="00176F22" w:rsidRDefault="00176F22" w:rsidP="00176F22">
      <w:pPr>
        <w:widowControl/>
        <w:spacing w:line="340" w:lineRule="exact"/>
        <w:jc w:val="center"/>
        <w:rPr>
          <w:rFonts w:ascii="宋体" w:hAnsi="宋体" w:cs="宋体" w:hint="eastAsia"/>
          <w:b/>
          <w:bCs/>
          <w:kern w:val="0"/>
          <w:sz w:val="28"/>
          <w:szCs w:val="28"/>
        </w:rPr>
      </w:pPr>
    </w:p>
    <w:p w:rsidR="00176F22" w:rsidRDefault="00176F22" w:rsidP="00176F22">
      <w:pPr>
        <w:widowControl/>
        <w:spacing w:line="340" w:lineRule="exact"/>
        <w:jc w:val="center"/>
        <w:rPr>
          <w:rFonts w:ascii="宋体" w:hAnsi="宋体" w:cs="宋体" w:hint="eastAsia"/>
          <w:b/>
          <w:bCs/>
          <w:kern w:val="0"/>
          <w:sz w:val="28"/>
          <w:szCs w:val="28"/>
        </w:rPr>
      </w:pPr>
      <w:r>
        <w:rPr>
          <w:rFonts w:ascii="宋体" w:hAnsi="宋体" w:cs="宋体" w:hint="eastAsia"/>
          <w:b/>
          <w:bCs/>
          <w:kern w:val="0"/>
          <w:sz w:val="28"/>
          <w:szCs w:val="28"/>
        </w:rPr>
        <w:t>五、食品安全事故应急预案</w:t>
      </w:r>
    </w:p>
    <w:p w:rsidR="00176F22" w:rsidRDefault="00176F22" w:rsidP="00176F22">
      <w:pPr>
        <w:ind w:firstLineChars="100" w:firstLine="280"/>
        <w:rPr>
          <w:rFonts w:hint="eastAsia"/>
          <w:sz w:val="28"/>
          <w:szCs w:val="28"/>
        </w:rPr>
      </w:pPr>
    </w:p>
    <w:p w:rsidR="00176F22" w:rsidRDefault="00176F22" w:rsidP="00176F22">
      <w:pPr>
        <w:widowControl/>
        <w:spacing w:line="340" w:lineRule="exact"/>
        <w:ind w:firstLineChars="100" w:firstLine="280"/>
        <w:jc w:val="left"/>
        <w:rPr>
          <w:rFonts w:ascii="宋体" w:hAnsi="宋体" w:cs="宋体"/>
          <w:kern w:val="0"/>
          <w:sz w:val="28"/>
          <w:szCs w:val="28"/>
        </w:rPr>
      </w:pPr>
      <w:r>
        <w:rPr>
          <w:sz w:val="28"/>
          <w:szCs w:val="28"/>
        </w:rPr>
        <w:t xml:space="preserve">  </w:t>
      </w:r>
      <w:r>
        <w:rPr>
          <w:rFonts w:ascii="宋体" w:hAnsi="宋体" w:cs="宋体" w:hint="eastAsia"/>
          <w:kern w:val="0"/>
          <w:sz w:val="28"/>
          <w:szCs w:val="28"/>
        </w:rPr>
        <w:t>为了有效应急处置交流中心内可能发生的食品安全事故，确保事故处理工作高效、有序地进行，最大限度地减轻事故造成的损失，切实保障客户的生命安全，维护中心和社会稳定，促进交流中心的健康发展，特制订本预案。</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1、领导机构与职责：</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（1）机构设置：</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交流中心成立食品卫生安全工作领导小组：</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组长：王庆东</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副组长：朱永华、陶文广</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办公室：交流中心717室</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lastRenderedPageBreak/>
        <w:t>组员：王道华、王曰五、李秀文、姜玉萍、杨梦、赵文国</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（2）领导小组下设办公室，全面负责日常工作及领导小组交办的事宜。</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（3）监督检查组：由中心负责日常的监督检查工作，办公室及领导小组成员随时督察。公布举报电话：（13791061666）</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4）医疗救护组：当发生一般轻微食物中毒（5人以下的轻微呕吐、腹泻）由学院医务室负责治疗。当发生较严重食品卫生安全事故时，应立即向就近医疗机构发出医疗救援，拨打“120”医疗抢救电话。要及时果断将发病人员送到医院抢救。主动向医疗人员报告发病情况，做好秩序维护等工作。</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（5）机构职责：</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MS Mincho" w:eastAsia="MS Mincho" w:hAnsi="MS Mincho" w:cs="MS Mincho" w:hint="eastAsia"/>
          <w:kern w:val="0"/>
          <w:sz w:val="28"/>
          <w:szCs w:val="28"/>
        </w:rPr>
        <w:t>①</w:t>
      </w:r>
      <w:r>
        <w:rPr>
          <w:rFonts w:ascii="宋体" w:hAnsi="宋体" w:cs="宋体" w:hint="eastAsia"/>
          <w:kern w:val="0"/>
          <w:sz w:val="28"/>
          <w:szCs w:val="28"/>
        </w:rPr>
        <w:t>领导小组职责：</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全面领导中心食品卫生安全工作，根据上级文件精神及学校实际，研究制订工作意见，并对办公室、预防检查小组工作提出指导性意见。</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统一指挥食品卫生安全事故处理，协调各方力量进行应急救援，控制事态发展。统一组织事故善后处理工作，落实整改措施，尽快恢复中心工作秩序。</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定期组织中心食品卫生安全工作总结、研讨，形成评估和反馈意见，并负责对中心食品卫生安全工作的年度考核与评价。</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MS Mincho" w:eastAsia="MS Mincho" w:hAnsi="MS Mincho" w:cs="MS Mincho" w:hint="eastAsia"/>
          <w:kern w:val="0"/>
          <w:sz w:val="28"/>
          <w:szCs w:val="28"/>
        </w:rPr>
        <w:t>②</w:t>
      </w:r>
      <w:r>
        <w:rPr>
          <w:rFonts w:ascii="宋体" w:hAnsi="宋体" w:cs="宋体" w:hint="eastAsia"/>
          <w:kern w:val="0"/>
          <w:sz w:val="28"/>
          <w:szCs w:val="28"/>
        </w:rPr>
        <w:t>办公室职责：</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下发上级有关文件和本办制订的各项文件、通知，指导下属各相关部门或人员实施应急处理预案。</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接到事故报告，立即向领导小组（组长）报告，随时掌握应急处理进展情况，协调各方关系，具体负责人员调度，组织后勤保障，保障应急处理工作的有序进行。</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根据工作计划和领导小组的指示，在中心有计划有组织地开展食品卫生安全的宣传预防工作，并组织人员对开展工作的情况进行定期和不定期的检查，及时向领导小组反馈检查情况，提出阶段性工作建议。</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2、日常工作开展：</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（1）完善制度：</w:t>
      </w:r>
      <w:bookmarkStart w:id="0" w:name="_GoBack"/>
      <w:bookmarkEnd w:id="0"/>
      <w:r>
        <w:rPr>
          <w:rFonts w:ascii="宋体" w:hAnsi="宋体" w:cs="宋体" w:hint="eastAsia"/>
          <w:kern w:val="0"/>
          <w:sz w:val="28"/>
          <w:szCs w:val="28"/>
        </w:rPr>
        <w:t>在制定制度和下发工作意见的基础上，要求对中心食品卫生安全制度进行全面修订完善。</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（2）强化督查：在领导小组的具体指导下，由办公室牵头，以各项食品卫生制度落实为重点。</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（3）落实职责：中心主任是食品安全第一责任人，安全员为直接责任人，食堂管理人员和从业人员分别在自己的岗位职责内负责，中心主任考核实行中心主任食品安全事故责任追究制。</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4）加强教育：加强广大员工特别是后厨、餐厅从业人员的食品卫生知识的宣传教育，通过举办专题培训班、知识讨论等形式，（从业人员必须取得培训合格证和体检合格证方可止岗）丰富食品安全知识，增强食品安全意识，提高自觉性和责任感。</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lastRenderedPageBreak/>
        <w:t>（5）添置设备。中心要对照配备标准，逐步完善和提高食品卫生设施的配备。</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3、事故应急处理：</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1）报告制度：食品卫生安全事故发生后必须及时报告。具体为：中心人员发现少量（5人以下）轻度症状（如呕吐、腹泻）及时打举报电话向中心监督小组报告，再由监督小组逐级报告；发现较严重食品卫生事故（指出现严重食物中毒症状者或出现5人以上相同症状的群体发病情况，下同），应立即向领导小组（组长）报告，及时向当地政府报告，同时立即启动中心食品卫生安全应急预案。在事故处理中根据实际情况建立定时报告制度。</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2）救援措施：一旦发生较严重中心食品卫生安全事故，由中心主任负责救援指挥。中心主任应当机立断，立即启动中心应急预案，按照预备方案，各就各位，组织求援行动。初步摸清症状，群体发病的还应彻查事故原因，排查发病人员，并建立动态性名册，防止遗漏。发生食品安全事故后，应当立即封存导致或者可能导致食品安全事故的食品及其原料、工具及用具、设备设施和现场，在2小时之内向市卫生局、市食品药品监督管理局报告，并按照相关监管部门的要求采取控制措施。市天桥区卫生局电话：85958043，市天桥区食品药品监督管理局电话：66603619，市天桥区疾病控制中心电话：81601180。</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3）医疗救援：中心发生较严重食品卫生安全事故，应立即向就近医疗机构和卫生防疫部门发出医疗救援，并拨打“120”医疗抢救电话。要及时果断将发病人员送到医院抢救。主动向医疗人员报告发病情况，做好秩序维护等工作。就近医院：本院内校医院，电话：80687534；山东省交通医院，电话：85953277。</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4）联系家属：中心发生较严重食品卫生安全事故，应及时与发病人员家属取得联系，如实说明发病情况，不盲目猜测。做好家属思想安抚，防止过激行为发生。设立家属联络处，及时解答家属提出的问题，力所能及地为家属做好服务工作。</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（5）病源保护：中心发生较严重食品卫生安全事故后，就立即封存食堂菜肴样品、可疑食品，以便及时查找致病原因。</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（6）人员调度：事故应急处理人员由领导小组组长统一调度，办公室具体安排，必要时可向卫生防疫部门抽调人员支援事故处理。明确分工，落实职责，听众指挥，确保到位。</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（7）信息公开：保障广大员工及客户在事故发生和处理过程中的知情权，及时准确做好信息公开，并如实向上级部门汇报，不瞒报、谎报。对一些谣传也要及时澄清，避免不必要的误解。</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4、事故责任追究：</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（1）对导致事故起因的相关责任人进行严肃追究。</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（2）对事故瞒报、谎报和不及时上报的行为进行严肃追究。</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（3）对事故处理中的玩忽职守、推委扯皮等影响应急方案顺利实施的行为进行严肃追究。</w:t>
      </w:r>
    </w:p>
    <w:p w:rsidR="00176F22" w:rsidRDefault="00176F22" w:rsidP="00176F22">
      <w:pPr>
        <w:widowControl/>
        <w:spacing w:line="340" w:lineRule="exact"/>
        <w:jc w:val="center"/>
        <w:rPr>
          <w:rFonts w:ascii="宋体" w:hAnsi="宋体" w:hint="eastAsia"/>
          <w:b/>
          <w:sz w:val="44"/>
          <w:szCs w:val="44"/>
        </w:rPr>
      </w:pPr>
      <w:r>
        <w:rPr>
          <w:rFonts w:hint="eastAsia"/>
          <w:b/>
          <w:sz w:val="28"/>
          <w:szCs w:val="28"/>
        </w:rPr>
        <w:lastRenderedPageBreak/>
        <w:t>六、</w:t>
      </w:r>
      <w:r>
        <w:rPr>
          <w:rFonts w:ascii="宋体" w:hAnsi="宋体" w:cs="宋体" w:hint="eastAsia"/>
          <w:b/>
          <w:bCs/>
          <w:kern w:val="0"/>
          <w:sz w:val="28"/>
          <w:szCs w:val="28"/>
        </w:rPr>
        <w:t>电梯应急救援预案</w:t>
      </w:r>
    </w:p>
    <w:p w:rsidR="00176F22" w:rsidRDefault="00176F22" w:rsidP="00176F22">
      <w:pPr>
        <w:tabs>
          <w:tab w:val="center" w:pos="4641"/>
          <w:tab w:val="left" w:pos="8400"/>
        </w:tabs>
        <w:jc w:val="left"/>
        <w:rPr>
          <w:rFonts w:ascii="宋体" w:hAnsi="宋体" w:hint="eastAsia"/>
          <w:b/>
          <w:sz w:val="44"/>
          <w:szCs w:val="44"/>
        </w:rPr>
      </w:pPr>
    </w:p>
    <w:p w:rsidR="00176F22" w:rsidRDefault="00176F22" w:rsidP="00176F22">
      <w:pPr>
        <w:widowControl/>
        <w:spacing w:line="340" w:lineRule="exact"/>
        <w:ind w:firstLineChars="150" w:firstLine="420"/>
        <w:jc w:val="left"/>
        <w:rPr>
          <w:rFonts w:ascii="宋体" w:hAnsi="宋体" w:cs="宋体" w:hint="eastAsia"/>
          <w:kern w:val="0"/>
          <w:sz w:val="28"/>
          <w:szCs w:val="28"/>
        </w:rPr>
      </w:pPr>
      <w:r>
        <w:rPr>
          <w:rFonts w:ascii="宋体" w:hAnsi="宋体" w:cs="宋体" w:hint="eastAsia"/>
          <w:kern w:val="0"/>
          <w:sz w:val="28"/>
          <w:szCs w:val="28"/>
        </w:rPr>
        <w:t>为加强电梯安全管理及在电梯使用、维修、保养过程中遇到突发事故的自救和快速反应能力，针对我单位在电梯使用、维修、保养过程中的重大危险源可能发生的剪切、碰撞、触电、火灾、困人等事故，特制定相应的应急响应预案。</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一、剪切事故应急处理：</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1、当发生剪切事故时，现场人员应立即切断电梯电源，使电梯停止运行。</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2、现场人员根据伤员的伤势程度，采取简单的应急救治措施;</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3、立即打急救电话120处理，或送到附近医院救治；</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4、立即向主管领导报告；</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5、保护现场，禁止任何不相关的人员进入事发现场；</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6、必要时根据特种设备安全监察的有关规定上报至质量技术监督部门或公安部门调查事故；</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7、查明设备故障原因，由电梯维护保养单位修复后恢复运行。</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二、撞、碰伤应急处理：</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1、当发生碰撞、碰伤事故时，现场人员应立即切断电梯电源，使电梯停止运行；</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2、根据伤势严重程度进行简单救护处理；</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① 外伤大出血，应立即用毛巾、布条等进行捆扎止血；</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② 骨折、昏迷等严重的送到医院治疗或打急救电话120处理；</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③ 同时立即向主管领导报告；</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④ 保护好现场，禁止任何不相关的人员进入事发现场；</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⑤ 必要时很久特种设备安全监察的有关规定上报至质量技术监督部门或公安部门调查事故；</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⑥ 查明设备故障原因，由电梯维护保养单位修复后恢复运行。</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三、坠落应急处理：</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1、发现有人员坠落时，现场作业人员应立即切断电源，让电梯停止运行；</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2、到坠落处（如底坑、轿顶等）察看坠落人员，如发现还有呼吸或神志清醒，应让其不要走动，留在原处，并注意观察；</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3、如有大出血，应用毛巾、布条等进行包扎止血；</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4、现场人员立即打急救电话120处理；</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5、同时立即向主管领导报告；</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6、保护好现场，禁止任何不相关的人员进入事故现场；</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7、不必要时根据特种设备安全监察的有关规定上报至质量技术监督部门或公安部门调查事故；</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8、查明设备故障原因，由电梯维护保养单位修复后恢复运行。</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四、发生触电事故应急处理：</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lastRenderedPageBreak/>
        <w:t>1、当发生触电事故时，现场人员应立即切断电源，使触电人员脱离电源；</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2、若触电人员神志清醒，尚未失去知觉，应让其不要挪动，安静休息，并注意观察；</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3、若触电人员已无知觉，无呼吸，但心脏有跳动，应进行人工呼吸抢救，并打急救电话120处理；</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4、若触电人员无呼吸在、以及停止跳动，应用人工呼吸和挤压以及同时进行抢救，并立即打急救电话120处理；抢救工作应耐心进行，在送医院途中也不能停止；</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5、同时立即向主管领导报告；</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6、保护好现场，禁止任何不相关的人员进入事发现场；</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7、必要时根据特种设备安全监察的有关规定上报至质量技术监督部门或公安部门调查事故。</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五、发生火灾应急处理：</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1、当发生火灾时，现场人员应立即大声呼救及采取措施灭火，并根据着火情况报119，汇报起火点、楼层、火势情况等，报警后到消防车开来方向接应消防员进场；</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2、立即切断火灾现场的供电和开通紧急照明，从安全通道逃生自救；</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3、提灭火器材到现场灭火，并使用消防栓水枪灭火和散雾；在不能使用水枪灭火时，根据着火性质，就地取材，保持镇静，合理使用现场配备的灭火器具进行灭火；</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4、救出被困人员，把受伤人员送到急救室或120急救中心抢救；</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5、对火灾现场实施警戒、接应和引导疏散人员到安全地方；</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6、同事立即向主管领导报告。</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六、湿水应急处理：</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1、发生湿水时，应立即对建筑设施采取堵漏措施；</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2、当楼层发生水淹而使井道或底坑进水时，应当将电梯厢停于进水楼层以上二层，停梯断电，防止轿厢进水；</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3、当井道底坑或机房进水较多，应立即停梯，关闭电梯总电源，防止发生短路、触电等事故；</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4、对湿水电梯进行除湿处理，确认湿水消除，经试梯无异常后方可恢复使用；</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5、电梯恢复使用后，详细填写湿水检查报告，对湿水原因、处理方法、防范措施等记录清楚并存档。</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七、困人事故的应急处理：</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1、现场人员通过值班电话先安抚乘客情绪，告知准备进行解救操作，让其耐心等待救援；</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2、保安部立即通知电梯维保公司，要求相关的维修人员必须在30分钟之内赶到电梯现场实施救援；</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lastRenderedPageBreak/>
        <w:t>3、值班保安做好故障电梯各厅门入口处“电梯暂停使用”的警示标志；</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4、保安部如确定电梯维保公司相关维修人员在30分钟内赶到现场后，如轿厢内被困乘客出现不适应反应，可立即通知119实施强制救援。</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八、相关联系电话：</w:t>
      </w:r>
    </w:p>
    <w:p w:rsidR="00176F22" w:rsidRDefault="00176F22" w:rsidP="00176F22">
      <w:pPr>
        <w:widowControl/>
        <w:spacing w:line="340" w:lineRule="exact"/>
        <w:ind w:firstLineChars="100" w:firstLine="280"/>
        <w:jc w:val="left"/>
        <w:rPr>
          <w:rFonts w:ascii="宋体" w:hAnsi="宋体" w:cs="宋体" w:hint="eastAsia"/>
          <w:kern w:val="0"/>
          <w:sz w:val="28"/>
          <w:szCs w:val="28"/>
        </w:rPr>
      </w:pPr>
      <w:r>
        <w:rPr>
          <w:rFonts w:ascii="宋体" w:hAnsi="宋体" w:cs="宋体" w:hint="eastAsia"/>
          <w:kern w:val="0"/>
          <w:sz w:val="28"/>
          <w:szCs w:val="28"/>
        </w:rPr>
        <w:t>1、急救：120    2、火警：119    3、电梯管理人员：15105418917</w:t>
      </w:r>
    </w:p>
    <w:p w:rsidR="00176F22" w:rsidRDefault="00176F22" w:rsidP="00176F22">
      <w:pPr>
        <w:widowControl/>
        <w:spacing w:line="340" w:lineRule="exact"/>
        <w:jc w:val="center"/>
        <w:rPr>
          <w:rFonts w:hint="eastAsia"/>
          <w:sz w:val="28"/>
          <w:szCs w:val="28"/>
        </w:rPr>
      </w:pPr>
      <w:r>
        <w:rPr>
          <w:sz w:val="28"/>
          <w:szCs w:val="28"/>
        </w:rPr>
        <w:t xml:space="preserve">        </w:t>
      </w:r>
    </w:p>
    <w:p w:rsidR="00176F22" w:rsidRDefault="00176F22" w:rsidP="00176F22">
      <w:pPr>
        <w:widowControl/>
        <w:spacing w:line="340" w:lineRule="exact"/>
        <w:jc w:val="center"/>
        <w:rPr>
          <w:sz w:val="28"/>
          <w:szCs w:val="28"/>
        </w:rPr>
      </w:pPr>
      <w:r>
        <w:rPr>
          <w:sz w:val="28"/>
          <w:szCs w:val="28"/>
        </w:rPr>
        <w:t xml:space="preserve"> </w:t>
      </w:r>
    </w:p>
    <w:p w:rsidR="00176F22" w:rsidRDefault="00176F22" w:rsidP="00176F22">
      <w:pPr>
        <w:widowControl/>
        <w:spacing w:line="340" w:lineRule="exact"/>
        <w:jc w:val="center"/>
        <w:rPr>
          <w:b/>
          <w:sz w:val="28"/>
          <w:szCs w:val="28"/>
        </w:rPr>
      </w:pPr>
      <w:r>
        <w:rPr>
          <w:rFonts w:hint="eastAsia"/>
          <w:b/>
          <w:sz w:val="28"/>
          <w:szCs w:val="28"/>
        </w:rPr>
        <w:t>七、人身意外伤害应急预案</w:t>
      </w:r>
    </w:p>
    <w:p w:rsidR="00176F22" w:rsidRDefault="00176F22" w:rsidP="00176F22">
      <w:pPr>
        <w:widowControl/>
        <w:spacing w:line="340" w:lineRule="exact"/>
        <w:jc w:val="center"/>
        <w:rPr>
          <w:b/>
          <w:sz w:val="28"/>
          <w:szCs w:val="28"/>
        </w:rPr>
      </w:pPr>
    </w:p>
    <w:p w:rsidR="00176F22" w:rsidRDefault="00176F22" w:rsidP="00176F22">
      <w:pPr>
        <w:snapToGrid w:val="0"/>
        <w:rPr>
          <w:rFonts w:ascii="宋体" w:hAnsi="宋体"/>
          <w:b/>
          <w:sz w:val="28"/>
          <w:szCs w:val="28"/>
        </w:rPr>
      </w:pPr>
      <w:r>
        <w:rPr>
          <w:rFonts w:ascii="宋体" w:hAnsi="宋体" w:hint="eastAsia"/>
          <w:b/>
          <w:sz w:val="28"/>
          <w:szCs w:val="28"/>
        </w:rPr>
        <w:t>一、目的：</w:t>
      </w:r>
    </w:p>
    <w:p w:rsidR="00176F22" w:rsidRDefault="00176F22" w:rsidP="00176F22">
      <w:pPr>
        <w:snapToGrid w:val="0"/>
        <w:ind w:firstLineChars="200" w:firstLine="560"/>
        <w:rPr>
          <w:rFonts w:ascii="宋体" w:hAnsi="宋体" w:hint="eastAsia"/>
          <w:sz w:val="28"/>
          <w:szCs w:val="28"/>
        </w:rPr>
      </w:pPr>
      <w:r>
        <w:rPr>
          <w:rFonts w:ascii="宋体" w:hAnsi="宋体" w:hint="eastAsia"/>
          <w:sz w:val="28"/>
          <w:szCs w:val="28"/>
        </w:rPr>
        <w:t>让广大职工了解遇到各种人身伤害事故时怎样正确处理，在发生意外事故时把所学到的知识运用到实际中，尽可能的减少人员生命财产损失。</w:t>
      </w:r>
    </w:p>
    <w:p w:rsidR="00176F22" w:rsidRDefault="00176F22" w:rsidP="00176F22">
      <w:pPr>
        <w:snapToGrid w:val="0"/>
        <w:rPr>
          <w:rFonts w:ascii="宋体" w:hAnsi="宋体" w:hint="eastAsia"/>
          <w:b/>
          <w:sz w:val="28"/>
          <w:szCs w:val="28"/>
        </w:rPr>
      </w:pPr>
      <w:r>
        <w:rPr>
          <w:rFonts w:ascii="宋体" w:hAnsi="宋体" w:hint="eastAsia"/>
          <w:b/>
          <w:sz w:val="28"/>
          <w:szCs w:val="28"/>
        </w:rPr>
        <w:t>二、注意事项：</w:t>
      </w:r>
    </w:p>
    <w:p w:rsidR="00176F22" w:rsidRDefault="00176F22" w:rsidP="00176F22">
      <w:pPr>
        <w:snapToGrid w:val="0"/>
        <w:ind w:firstLineChars="200" w:firstLine="560"/>
        <w:rPr>
          <w:rFonts w:ascii="宋体" w:hAnsi="宋体" w:hint="eastAsia"/>
          <w:sz w:val="28"/>
          <w:szCs w:val="28"/>
        </w:rPr>
      </w:pPr>
      <w:r>
        <w:rPr>
          <w:rFonts w:ascii="宋体" w:hAnsi="宋体" w:hint="eastAsia"/>
          <w:sz w:val="28"/>
          <w:szCs w:val="28"/>
        </w:rPr>
        <w:t>1、在事故发生后，现场的最高负责人为现场总指挥，统一指挥与调度。指挥员要头脑清醒有序的指挥抢救，并在事故后以书面形式报告事故的经过。</w:t>
      </w:r>
    </w:p>
    <w:p w:rsidR="00176F22" w:rsidRDefault="00176F22" w:rsidP="00176F22">
      <w:pPr>
        <w:snapToGrid w:val="0"/>
        <w:ind w:firstLineChars="200" w:firstLine="560"/>
        <w:rPr>
          <w:rFonts w:ascii="宋体" w:hAnsi="宋体" w:hint="eastAsia"/>
          <w:sz w:val="28"/>
          <w:szCs w:val="28"/>
        </w:rPr>
      </w:pPr>
      <w:r>
        <w:rPr>
          <w:rFonts w:ascii="宋体" w:hAnsi="宋体" w:hint="eastAsia"/>
          <w:sz w:val="28"/>
          <w:szCs w:val="28"/>
        </w:rPr>
        <w:t>2、现场参与抢救的人员，服从总指挥员的指挥与调度，其他人员应保持好现场的秩序，配合救援人员工作，并注意保护现场。事后配合调查组对事故进行调查。</w:t>
      </w:r>
    </w:p>
    <w:p w:rsidR="00176F22" w:rsidRDefault="00176F22" w:rsidP="00176F22">
      <w:pPr>
        <w:snapToGrid w:val="0"/>
        <w:rPr>
          <w:rFonts w:ascii="宋体" w:hAnsi="宋体" w:hint="eastAsia"/>
          <w:b/>
          <w:sz w:val="28"/>
          <w:szCs w:val="28"/>
        </w:rPr>
      </w:pPr>
      <w:r>
        <w:rPr>
          <w:rFonts w:ascii="宋体" w:hAnsi="宋体" w:hint="eastAsia"/>
          <w:b/>
          <w:sz w:val="28"/>
          <w:szCs w:val="28"/>
        </w:rPr>
        <w:t>三、步骤：</w:t>
      </w:r>
    </w:p>
    <w:p w:rsidR="00176F22" w:rsidRDefault="00176F22" w:rsidP="00176F22">
      <w:pPr>
        <w:snapToGrid w:val="0"/>
        <w:ind w:firstLineChars="196" w:firstLine="549"/>
        <w:rPr>
          <w:rFonts w:ascii="宋体" w:hAnsi="宋体" w:hint="eastAsia"/>
          <w:sz w:val="28"/>
          <w:szCs w:val="28"/>
        </w:rPr>
      </w:pPr>
      <w:r>
        <w:rPr>
          <w:rFonts w:ascii="宋体" w:hAnsi="宋体" w:hint="eastAsia"/>
          <w:sz w:val="28"/>
          <w:szCs w:val="28"/>
        </w:rPr>
        <w:t>发现事故→立即联络附近人员开展事故抢救工作→根据事故的严重情况向医务室及当地医院联系→向上级汇报→救助受伤人员→保护好事故后现场→开展事故调查与处理工作。</w:t>
      </w:r>
    </w:p>
    <w:p w:rsidR="00176F22" w:rsidRDefault="00176F22" w:rsidP="00176F22">
      <w:pPr>
        <w:snapToGrid w:val="0"/>
        <w:rPr>
          <w:rFonts w:ascii="宋体" w:hAnsi="宋体" w:hint="eastAsia"/>
          <w:b/>
          <w:sz w:val="28"/>
          <w:szCs w:val="28"/>
        </w:rPr>
      </w:pPr>
      <w:r>
        <w:rPr>
          <w:rFonts w:ascii="宋体" w:hAnsi="宋体" w:hint="eastAsia"/>
          <w:b/>
          <w:sz w:val="28"/>
          <w:szCs w:val="28"/>
        </w:rPr>
        <w:t>四、急救方案</w:t>
      </w:r>
    </w:p>
    <w:p w:rsidR="00176F22" w:rsidRDefault="00176F22" w:rsidP="00176F22">
      <w:pPr>
        <w:snapToGrid w:val="0"/>
        <w:ind w:firstLineChars="196" w:firstLine="549"/>
        <w:rPr>
          <w:rFonts w:ascii="宋体" w:hAnsi="宋体" w:hint="eastAsia"/>
          <w:sz w:val="28"/>
          <w:szCs w:val="28"/>
        </w:rPr>
      </w:pPr>
      <w:r>
        <w:rPr>
          <w:rFonts w:ascii="宋体" w:hAnsi="宋体" w:hint="eastAsia"/>
          <w:sz w:val="28"/>
          <w:szCs w:val="28"/>
        </w:rPr>
        <w:t>1、发现事故的人员立即联络附近人员进行抢救，首先考虑切断电源，开展救援工作。并注意保护自己，现场最高指挥人员负责指挥救援工作，并向中心领导汇报。</w:t>
      </w:r>
    </w:p>
    <w:p w:rsidR="00176F22" w:rsidRDefault="00176F22" w:rsidP="00176F22">
      <w:pPr>
        <w:snapToGrid w:val="0"/>
        <w:ind w:firstLineChars="200" w:firstLine="560"/>
        <w:rPr>
          <w:rFonts w:ascii="宋体" w:hAnsi="宋体" w:hint="eastAsia"/>
          <w:sz w:val="28"/>
          <w:szCs w:val="28"/>
        </w:rPr>
      </w:pPr>
      <w:r>
        <w:rPr>
          <w:rFonts w:ascii="宋体" w:hAnsi="宋体" w:hint="eastAsia"/>
          <w:sz w:val="28"/>
          <w:szCs w:val="28"/>
        </w:rPr>
        <w:t>2、上级领导和安全主管接到报告后，立即赶到现场，并由专业管理人员接替现场工作，至事故得到控制并消除。</w:t>
      </w:r>
    </w:p>
    <w:p w:rsidR="00176F22" w:rsidRDefault="00176F22" w:rsidP="00176F22">
      <w:pPr>
        <w:snapToGrid w:val="0"/>
        <w:ind w:firstLineChars="200" w:firstLine="560"/>
        <w:rPr>
          <w:rFonts w:ascii="宋体" w:hAnsi="宋体" w:hint="eastAsia"/>
          <w:sz w:val="28"/>
          <w:szCs w:val="28"/>
        </w:rPr>
      </w:pPr>
      <w:r>
        <w:rPr>
          <w:rFonts w:ascii="宋体" w:hAnsi="宋体" w:hint="eastAsia"/>
          <w:sz w:val="28"/>
          <w:szCs w:val="28"/>
        </w:rPr>
        <w:t>3、现场如有伤者应立即采取简单救治措施，并与上级领导联系，落实后勤保障工作。不能因后勤不到位而影响急救。</w:t>
      </w:r>
    </w:p>
    <w:p w:rsidR="00176F22" w:rsidRDefault="00176F22" w:rsidP="00176F22">
      <w:pPr>
        <w:numPr>
          <w:ilvl w:val="0"/>
          <w:numId w:val="2"/>
        </w:numPr>
        <w:adjustRightInd w:val="0"/>
        <w:snapToGrid w:val="0"/>
        <w:rPr>
          <w:rFonts w:ascii="宋体" w:hAnsi="宋体" w:hint="eastAsia"/>
          <w:b/>
          <w:sz w:val="28"/>
          <w:szCs w:val="28"/>
          <w:lang w:val="en-GB"/>
        </w:rPr>
      </w:pPr>
      <w:r>
        <w:rPr>
          <w:rFonts w:ascii="宋体" w:hAnsi="宋体" w:hint="eastAsia"/>
          <w:b/>
          <w:sz w:val="28"/>
          <w:szCs w:val="28"/>
          <w:lang w:val="en-GB"/>
        </w:rPr>
        <w:t>伤害内容</w:t>
      </w:r>
      <w:r>
        <w:rPr>
          <w:rFonts w:ascii="宋体" w:hAnsi="宋体" w:hint="eastAsia"/>
          <w:b/>
          <w:sz w:val="28"/>
          <w:szCs w:val="28"/>
          <w:lang w:val="en-GB"/>
        </w:rPr>
        <w:tab/>
      </w:r>
    </w:p>
    <w:p w:rsidR="00176F22" w:rsidRDefault="00176F22" w:rsidP="00176F22">
      <w:pPr>
        <w:adjustRightInd w:val="0"/>
        <w:snapToGrid w:val="0"/>
        <w:ind w:firstLineChars="200" w:firstLine="560"/>
        <w:rPr>
          <w:rFonts w:ascii="宋体" w:hAnsi="宋体" w:hint="eastAsia"/>
          <w:sz w:val="28"/>
          <w:szCs w:val="28"/>
        </w:rPr>
      </w:pPr>
      <w:r>
        <w:rPr>
          <w:rFonts w:ascii="宋体" w:hAnsi="宋体" w:hint="eastAsia"/>
          <w:sz w:val="28"/>
          <w:szCs w:val="28"/>
        </w:rPr>
        <w:t>1、各类事故造成现场人员伤害：</w:t>
      </w:r>
    </w:p>
    <w:p w:rsidR="00176F22" w:rsidRDefault="00176F22" w:rsidP="00176F22">
      <w:pPr>
        <w:adjustRightInd w:val="0"/>
        <w:snapToGrid w:val="0"/>
        <w:ind w:firstLineChars="200" w:firstLine="560"/>
        <w:rPr>
          <w:rFonts w:ascii="宋体" w:hAnsi="宋体" w:hint="eastAsia"/>
          <w:sz w:val="28"/>
          <w:szCs w:val="28"/>
          <w:lang w:val="en-GB"/>
        </w:rPr>
      </w:pPr>
      <w:r>
        <w:rPr>
          <w:rFonts w:ascii="宋体" w:hAnsi="宋体" w:hint="eastAsia"/>
          <w:sz w:val="28"/>
          <w:szCs w:val="28"/>
          <w:lang w:val="en-GB"/>
        </w:rPr>
        <w:t>1.1身体接触设备转动部位，造成伤害；</w:t>
      </w:r>
    </w:p>
    <w:p w:rsidR="00176F22" w:rsidRDefault="00176F22" w:rsidP="00176F22">
      <w:pPr>
        <w:adjustRightInd w:val="0"/>
        <w:snapToGrid w:val="0"/>
        <w:ind w:firstLineChars="200" w:firstLine="560"/>
        <w:rPr>
          <w:rFonts w:ascii="宋体" w:hAnsi="宋体" w:hint="eastAsia"/>
          <w:sz w:val="28"/>
          <w:szCs w:val="28"/>
          <w:lang w:val="en-GB"/>
        </w:rPr>
      </w:pPr>
      <w:r>
        <w:rPr>
          <w:rFonts w:ascii="宋体" w:hAnsi="宋体" w:hint="eastAsia"/>
          <w:sz w:val="28"/>
          <w:szCs w:val="28"/>
          <w:lang w:val="en-GB"/>
        </w:rPr>
        <w:t>1.2高空作业安全防护设施不当，造成坠落、摔伤；</w:t>
      </w:r>
    </w:p>
    <w:p w:rsidR="00176F22" w:rsidRDefault="00176F22" w:rsidP="00176F22">
      <w:pPr>
        <w:adjustRightInd w:val="0"/>
        <w:snapToGrid w:val="0"/>
        <w:ind w:firstLineChars="200" w:firstLine="560"/>
        <w:rPr>
          <w:rFonts w:ascii="宋体" w:hAnsi="宋体" w:hint="eastAsia"/>
          <w:sz w:val="28"/>
          <w:szCs w:val="28"/>
          <w:lang w:val="en-GB"/>
        </w:rPr>
      </w:pPr>
      <w:r>
        <w:rPr>
          <w:rFonts w:ascii="宋体" w:hAnsi="宋体" w:hint="eastAsia"/>
          <w:sz w:val="28"/>
          <w:szCs w:val="28"/>
          <w:lang w:val="en-GB"/>
        </w:rPr>
        <w:t>1.3高空落物砸伤；</w:t>
      </w:r>
    </w:p>
    <w:p w:rsidR="00176F22" w:rsidRDefault="00176F22" w:rsidP="00176F22">
      <w:pPr>
        <w:adjustRightInd w:val="0"/>
        <w:snapToGrid w:val="0"/>
        <w:ind w:firstLineChars="200" w:firstLine="560"/>
        <w:rPr>
          <w:rFonts w:ascii="宋体" w:hAnsi="宋体" w:hint="eastAsia"/>
          <w:sz w:val="28"/>
          <w:szCs w:val="28"/>
          <w:lang w:val="en-GB"/>
        </w:rPr>
      </w:pPr>
      <w:r>
        <w:rPr>
          <w:rFonts w:ascii="宋体" w:hAnsi="宋体" w:hint="eastAsia"/>
          <w:sz w:val="28"/>
          <w:szCs w:val="28"/>
          <w:lang w:val="en-GB"/>
        </w:rPr>
        <w:lastRenderedPageBreak/>
        <w:t>1.4烫伤、烧伤</w:t>
      </w:r>
    </w:p>
    <w:p w:rsidR="00176F22" w:rsidRDefault="00176F22" w:rsidP="00176F22">
      <w:pPr>
        <w:adjustRightInd w:val="0"/>
        <w:snapToGrid w:val="0"/>
        <w:ind w:firstLineChars="200" w:firstLine="560"/>
        <w:rPr>
          <w:rFonts w:ascii="宋体" w:hAnsi="宋体" w:hint="eastAsia"/>
          <w:sz w:val="28"/>
          <w:szCs w:val="28"/>
          <w:lang w:val="en-GB"/>
        </w:rPr>
      </w:pPr>
      <w:r>
        <w:rPr>
          <w:rFonts w:ascii="宋体" w:hAnsi="宋体" w:hint="eastAsia"/>
          <w:sz w:val="28"/>
          <w:szCs w:val="28"/>
          <w:lang w:val="en-GB"/>
        </w:rPr>
        <w:t>1.5检修作业配合、防护不当造成伤害；</w:t>
      </w:r>
    </w:p>
    <w:p w:rsidR="00176F22" w:rsidRDefault="00176F22" w:rsidP="00176F22">
      <w:pPr>
        <w:adjustRightInd w:val="0"/>
        <w:snapToGrid w:val="0"/>
        <w:ind w:firstLineChars="200" w:firstLine="560"/>
        <w:rPr>
          <w:rFonts w:ascii="宋体" w:hAnsi="宋体" w:hint="eastAsia"/>
          <w:sz w:val="28"/>
          <w:szCs w:val="28"/>
          <w:lang w:val="en-GB"/>
        </w:rPr>
      </w:pPr>
      <w:r>
        <w:rPr>
          <w:rFonts w:ascii="宋体" w:hAnsi="宋体" w:hint="eastAsia"/>
          <w:sz w:val="28"/>
          <w:szCs w:val="28"/>
          <w:lang w:val="en-GB"/>
        </w:rPr>
        <w:t>1.6</w:t>
      </w:r>
      <w:r>
        <w:rPr>
          <w:rFonts w:ascii="宋体" w:hAnsi="宋体" w:hint="eastAsia"/>
          <w:sz w:val="28"/>
          <w:szCs w:val="28"/>
        </w:rPr>
        <w:t>因操作不当电器、线路故障造成触电事故</w:t>
      </w:r>
      <w:r>
        <w:rPr>
          <w:rFonts w:ascii="宋体" w:hAnsi="宋体" w:hint="eastAsia"/>
          <w:sz w:val="28"/>
          <w:szCs w:val="28"/>
          <w:lang w:val="en-GB"/>
        </w:rPr>
        <w:t>；</w:t>
      </w:r>
    </w:p>
    <w:p w:rsidR="00176F22" w:rsidRDefault="00176F22" w:rsidP="00176F22">
      <w:pPr>
        <w:adjustRightInd w:val="0"/>
        <w:snapToGrid w:val="0"/>
        <w:ind w:firstLineChars="200" w:firstLine="560"/>
        <w:rPr>
          <w:rFonts w:ascii="宋体" w:hAnsi="宋体" w:hint="eastAsia"/>
          <w:sz w:val="28"/>
          <w:szCs w:val="28"/>
        </w:rPr>
      </w:pPr>
      <w:r>
        <w:rPr>
          <w:rFonts w:ascii="宋体" w:hAnsi="宋体" w:hint="eastAsia"/>
          <w:sz w:val="28"/>
          <w:szCs w:val="28"/>
        </w:rPr>
        <w:t>1.7</w:t>
      </w:r>
      <w:r>
        <w:rPr>
          <w:rFonts w:ascii="宋体" w:hAnsi="宋体" w:hint="eastAsia"/>
          <w:sz w:val="28"/>
          <w:szCs w:val="28"/>
          <w:lang w:val="en-GB"/>
        </w:rPr>
        <w:t>作业中注意力不集中造成意外伤害</w:t>
      </w:r>
      <w:r>
        <w:rPr>
          <w:rFonts w:ascii="宋体" w:hAnsi="宋体" w:hint="eastAsia"/>
          <w:sz w:val="28"/>
          <w:szCs w:val="28"/>
        </w:rPr>
        <w:t>。</w:t>
      </w:r>
    </w:p>
    <w:p w:rsidR="00176F22" w:rsidRDefault="00176F22" w:rsidP="00176F22">
      <w:pPr>
        <w:adjustRightInd w:val="0"/>
        <w:snapToGrid w:val="0"/>
        <w:ind w:firstLineChars="200" w:firstLine="560"/>
        <w:rPr>
          <w:rFonts w:ascii="宋体" w:hAnsi="宋体" w:hint="eastAsia"/>
          <w:sz w:val="28"/>
          <w:szCs w:val="28"/>
          <w:lang w:val="en-GB"/>
        </w:rPr>
      </w:pPr>
      <w:r>
        <w:rPr>
          <w:rFonts w:ascii="宋体" w:hAnsi="宋体" w:hint="eastAsia"/>
          <w:sz w:val="28"/>
          <w:szCs w:val="28"/>
          <w:lang w:val="en-GB"/>
        </w:rPr>
        <w:t>2、应急救援措施：</w:t>
      </w:r>
    </w:p>
    <w:p w:rsidR="00176F22" w:rsidRDefault="00176F22" w:rsidP="00176F22">
      <w:pPr>
        <w:adjustRightInd w:val="0"/>
        <w:snapToGrid w:val="0"/>
        <w:ind w:firstLineChars="200" w:firstLine="560"/>
        <w:rPr>
          <w:rFonts w:ascii="宋体" w:hAnsi="宋体" w:hint="eastAsia"/>
          <w:sz w:val="28"/>
          <w:szCs w:val="28"/>
        </w:rPr>
      </w:pPr>
      <w:r>
        <w:rPr>
          <w:rFonts w:ascii="宋体" w:hAnsi="宋体" w:hint="eastAsia"/>
          <w:sz w:val="28"/>
          <w:szCs w:val="28"/>
        </w:rPr>
        <w:t>2.1发生事故造成人员受伤后，首先是抢救生命，现场紧急抗休克治疗，保持伤员呼吸道畅通，给氧吸入。</w:t>
      </w:r>
    </w:p>
    <w:p w:rsidR="00176F22" w:rsidRDefault="00176F22" w:rsidP="00176F22">
      <w:pPr>
        <w:adjustRightInd w:val="0"/>
        <w:snapToGrid w:val="0"/>
        <w:ind w:firstLineChars="200" w:firstLine="560"/>
        <w:rPr>
          <w:rFonts w:ascii="宋体" w:hAnsi="宋体" w:hint="eastAsia"/>
          <w:sz w:val="28"/>
          <w:szCs w:val="28"/>
        </w:rPr>
      </w:pPr>
      <w:r>
        <w:rPr>
          <w:rFonts w:ascii="宋体" w:hAnsi="宋体" w:hint="eastAsia"/>
          <w:sz w:val="28"/>
          <w:szCs w:val="28"/>
        </w:rPr>
        <w:t>2.2对呼吸、心跳停止伤员进行现场急救</w:t>
      </w:r>
    </w:p>
    <w:p w:rsidR="00176F22" w:rsidRDefault="00176F22" w:rsidP="00176F22">
      <w:pPr>
        <w:adjustRightInd w:val="0"/>
        <w:snapToGrid w:val="0"/>
        <w:ind w:firstLineChars="200" w:firstLine="560"/>
        <w:rPr>
          <w:rFonts w:ascii="宋体" w:hAnsi="宋体" w:hint="eastAsia"/>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8"/>
            <w:szCs w:val="28"/>
          </w:rPr>
          <w:t>2.2.1</w:t>
        </w:r>
      </w:smartTag>
      <w:r>
        <w:rPr>
          <w:rFonts w:ascii="宋体" w:hAnsi="宋体" w:hint="eastAsia"/>
          <w:sz w:val="28"/>
          <w:szCs w:val="28"/>
        </w:rPr>
        <w:t>口对口呼吸法：</w:t>
      </w:r>
    </w:p>
    <w:p w:rsidR="00176F22" w:rsidRDefault="00176F22" w:rsidP="00176F22">
      <w:pPr>
        <w:adjustRightInd w:val="0"/>
        <w:snapToGrid w:val="0"/>
        <w:ind w:firstLineChars="200" w:firstLine="560"/>
        <w:rPr>
          <w:rFonts w:ascii="宋体" w:hAnsi="宋体" w:hint="eastAsia"/>
          <w:sz w:val="28"/>
          <w:szCs w:val="28"/>
        </w:rPr>
      </w:pPr>
      <w:r>
        <w:rPr>
          <w:rFonts w:ascii="宋体" w:hAnsi="宋体" w:hint="eastAsia"/>
          <w:sz w:val="28"/>
          <w:szCs w:val="28"/>
        </w:rPr>
        <w:t>跪在患者一侧，一手托脖，一手捏鼻孔，深吸一口气，再对患者的口吹气，松口，靠患者胸腔回缩呼吸，再吸气，再吹气，反复进行。吹气用2秒，患者呼气用3秒，一般以抢救者的自然速度即可。</w:t>
      </w:r>
    </w:p>
    <w:p w:rsidR="00176F22" w:rsidRDefault="00176F22" w:rsidP="00176F22">
      <w:pPr>
        <w:adjustRightInd w:val="0"/>
        <w:snapToGrid w:val="0"/>
        <w:ind w:firstLineChars="200" w:firstLine="560"/>
        <w:rPr>
          <w:rFonts w:ascii="宋体" w:hAnsi="宋体" w:hint="eastAsia"/>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8"/>
            <w:szCs w:val="28"/>
          </w:rPr>
          <w:t>2.2.2</w:t>
        </w:r>
      </w:smartTag>
      <w:r>
        <w:rPr>
          <w:rFonts w:ascii="宋体" w:hAnsi="宋体" w:hint="eastAsia"/>
          <w:sz w:val="28"/>
          <w:szCs w:val="28"/>
        </w:rPr>
        <w:t>胸外心脏挤压</w:t>
      </w:r>
    </w:p>
    <w:p w:rsidR="00176F22" w:rsidRDefault="00176F22" w:rsidP="00176F22">
      <w:pPr>
        <w:adjustRightInd w:val="0"/>
        <w:snapToGrid w:val="0"/>
        <w:ind w:firstLineChars="200" w:firstLine="560"/>
        <w:rPr>
          <w:rFonts w:ascii="宋体" w:hAnsi="宋体" w:hint="eastAsia"/>
          <w:sz w:val="28"/>
          <w:szCs w:val="28"/>
        </w:rPr>
      </w:pPr>
      <w:r>
        <w:rPr>
          <w:rFonts w:ascii="宋体" w:hAnsi="宋体" w:hint="eastAsia"/>
          <w:sz w:val="28"/>
          <w:szCs w:val="28"/>
        </w:rPr>
        <w:t>方法：确定按压点：胸骨下部1/3处心口窝上方尖状软骨上二指横处，也就是心脏的部位。两手扣住掌指向下，压下3-4cm，反复进行，每秒1次。</w:t>
      </w:r>
    </w:p>
    <w:p w:rsidR="00176F22" w:rsidRDefault="00176F22" w:rsidP="00176F22">
      <w:pPr>
        <w:adjustRightInd w:val="0"/>
        <w:snapToGrid w:val="0"/>
        <w:ind w:firstLineChars="200" w:firstLine="560"/>
        <w:rPr>
          <w:rFonts w:ascii="宋体" w:hAnsi="宋体" w:hint="eastAsia"/>
          <w:sz w:val="28"/>
          <w:szCs w:val="28"/>
        </w:rPr>
      </w:pPr>
      <w:r>
        <w:rPr>
          <w:rFonts w:ascii="宋体" w:hAnsi="宋体" w:hint="eastAsia"/>
          <w:sz w:val="28"/>
          <w:szCs w:val="28"/>
        </w:rPr>
        <w:t>应配合人工呼吸连续挤压，直到复苏。</w:t>
      </w:r>
    </w:p>
    <w:p w:rsidR="00176F22" w:rsidRDefault="00176F22" w:rsidP="00176F22">
      <w:pPr>
        <w:adjustRightInd w:val="0"/>
        <w:snapToGrid w:val="0"/>
        <w:ind w:firstLineChars="200" w:firstLine="560"/>
        <w:rPr>
          <w:rFonts w:ascii="宋体" w:hAnsi="宋体" w:hint="eastAsia"/>
          <w:sz w:val="28"/>
          <w:szCs w:val="28"/>
        </w:rPr>
      </w:pPr>
      <w:r>
        <w:rPr>
          <w:rFonts w:ascii="宋体" w:hAnsi="宋体" w:hint="eastAsia"/>
          <w:sz w:val="28"/>
          <w:szCs w:val="28"/>
        </w:rPr>
        <w:t>配合人工呼吸法的做法是：一人抢救，先吹气2次，再按压15次；两人抢救，按压5次，吹气1次。</w:t>
      </w:r>
    </w:p>
    <w:p w:rsidR="00176F22" w:rsidRDefault="00176F22" w:rsidP="00176F22">
      <w:pPr>
        <w:adjustRightInd w:val="0"/>
        <w:snapToGrid w:val="0"/>
        <w:ind w:firstLineChars="200" w:firstLine="560"/>
        <w:rPr>
          <w:rFonts w:ascii="宋体" w:hAnsi="宋体" w:hint="eastAsia"/>
          <w:sz w:val="28"/>
          <w:szCs w:val="28"/>
        </w:rPr>
      </w:pPr>
      <w:r>
        <w:rPr>
          <w:rFonts w:ascii="宋体" w:hAnsi="宋体" w:hint="eastAsia"/>
          <w:sz w:val="28"/>
          <w:szCs w:val="28"/>
        </w:rPr>
        <w:t>*注意：吹气时不可按压。</w:t>
      </w:r>
    </w:p>
    <w:p w:rsidR="00176F22" w:rsidRDefault="00176F22" w:rsidP="00176F22">
      <w:pPr>
        <w:adjustRightInd w:val="0"/>
        <w:snapToGrid w:val="0"/>
        <w:ind w:firstLineChars="200" w:firstLine="560"/>
        <w:rPr>
          <w:rFonts w:ascii="宋体" w:hAnsi="宋体" w:hint="eastAsia"/>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8"/>
            <w:szCs w:val="28"/>
          </w:rPr>
          <w:t>2.2.3</w:t>
        </w:r>
      </w:smartTag>
      <w:r>
        <w:rPr>
          <w:rFonts w:ascii="宋体" w:hAnsi="宋体" w:hint="eastAsia"/>
          <w:sz w:val="28"/>
          <w:szCs w:val="28"/>
        </w:rPr>
        <w:t>烧、烫伤伤员急救</w:t>
      </w:r>
    </w:p>
    <w:p w:rsidR="00176F22" w:rsidRDefault="00176F22" w:rsidP="00176F22">
      <w:pPr>
        <w:adjustRightInd w:val="0"/>
        <w:snapToGrid w:val="0"/>
        <w:ind w:firstLineChars="200" w:firstLine="560"/>
        <w:rPr>
          <w:rFonts w:ascii="宋体" w:hAnsi="宋体" w:hint="eastAsia"/>
          <w:sz w:val="28"/>
          <w:szCs w:val="28"/>
        </w:rPr>
      </w:pPr>
      <w:r>
        <w:rPr>
          <w:rFonts w:ascii="宋体" w:hAnsi="宋体" w:hint="eastAsia"/>
          <w:sz w:val="28"/>
          <w:szCs w:val="28"/>
        </w:rPr>
        <w:t>a、迅速脱离热源，先用冷水冲淋或浸浴伤处，可止痛并中和余热，减轻损害。</w:t>
      </w:r>
    </w:p>
    <w:p w:rsidR="00176F22" w:rsidRDefault="00176F22" w:rsidP="00176F22">
      <w:pPr>
        <w:adjustRightInd w:val="0"/>
        <w:snapToGrid w:val="0"/>
        <w:ind w:firstLineChars="200" w:firstLine="560"/>
        <w:rPr>
          <w:rFonts w:ascii="宋体" w:hAnsi="宋体" w:hint="eastAsia"/>
          <w:sz w:val="28"/>
          <w:szCs w:val="28"/>
        </w:rPr>
      </w:pPr>
      <w:r>
        <w:rPr>
          <w:rFonts w:ascii="宋体" w:hAnsi="宋体" w:hint="eastAsia"/>
          <w:sz w:val="28"/>
          <w:szCs w:val="28"/>
        </w:rPr>
        <w:t>b、避免再损伤，受伤处的衣、裤、袜之类应剪开取下，勿剥脱。伤员转运时伤处应向上以免受压。</w:t>
      </w:r>
    </w:p>
    <w:p w:rsidR="00176F22" w:rsidRDefault="00176F22" w:rsidP="00176F22">
      <w:pPr>
        <w:adjustRightInd w:val="0"/>
        <w:snapToGrid w:val="0"/>
        <w:ind w:firstLineChars="200" w:firstLine="560"/>
        <w:rPr>
          <w:rFonts w:ascii="宋体" w:hAnsi="宋体" w:hint="eastAsia"/>
          <w:sz w:val="28"/>
          <w:szCs w:val="28"/>
        </w:rPr>
      </w:pPr>
      <w:r>
        <w:rPr>
          <w:rFonts w:ascii="宋体" w:hAnsi="宋体" w:hint="eastAsia"/>
          <w:sz w:val="28"/>
          <w:szCs w:val="28"/>
        </w:rPr>
        <w:t>c、减少污染，用清洁的被单、衣服等覆盖创面或简单包扎。</w:t>
      </w:r>
    </w:p>
    <w:p w:rsidR="00176F22" w:rsidRDefault="00176F22" w:rsidP="00176F22">
      <w:pPr>
        <w:adjustRightInd w:val="0"/>
        <w:snapToGrid w:val="0"/>
        <w:ind w:firstLineChars="200" w:firstLine="560"/>
        <w:rPr>
          <w:rFonts w:ascii="宋体" w:hAnsi="宋体" w:hint="eastAsia"/>
          <w:sz w:val="28"/>
          <w:szCs w:val="28"/>
        </w:rPr>
      </w:pPr>
      <w:r>
        <w:rPr>
          <w:rFonts w:ascii="宋体" w:hAnsi="宋体" w:hint="eastAsia"/>
          <w:sz w:val="28"/>
          <w:szCs w:val="28"/>
        </w:rPr>
        <w:t>d、若发生呼吸道烧伤，须十分注意保持呼吸道通畅。等待救护人员救护。</w:t>
      </w:r>
    </w:p>
    <w:p w:rsidR="00176F22" w:rsidRDefault="00176F22" w:rsidP="00176F22">
      <w:pPr>
        <w:adjustRightInd w:val="0"/>
        <w:snapToGrid w:val="0"/>
        <w:ind w:firstLineChars="200" w:firstLine="560"/>
        <w:rPr>
          <w:rFonts w:ascii="宋体" w:hAnsi="宋体" w:hint="eastAsia"/>
          <w:sz w:val="28"/>
          <w:szCs w:val="28"/>
          <w:lang w:val="en-GB"/>
        </w:rPr>
      </w:pPr>
      <w:r>
        <w:rPr>
          <w:rFonts w:ascii="宋体" w:hAnsi="宋体" w:hint="eastAsia"/>
          <w:sz w:val="28"/>
          <w:szCs w:val="28"/>
          <w:lang w:val="en-GB"/>
        </w:rPr>
        <w:t>2.3发现人员伤害时及时报告有关部门，并组织现场人员进行应急处理。</w:t>
      </w:r>
    </w:p>
    <w:p w:rsidR="00176F22" w:rsidRDefault="00176F22" w:rsidP="00176F22">
      <w:pPr>
        <w:adjustRightInd w:val="0"/>
        <w:snapToGrid w:val="0"/>
        <w:ind w:firstLineChars="200" w:firstLine="560"/>
        <w:rPr>
          <w:rFonts w:ascii="宋体" w:hAnsi="宋体" w:hint="eastAsia"/>
          <w:sz w:val="28"/>
          <w:szCs w:val="28"/>
          <w:lang w:val="en-GB"/>
        </w:rPr>
      </w:pPr>
      <w:r>
        <w:rPr>
          <w:rFonts w:ascii="宋体" w:hAnsi="宋体" w:hint="eastAsia"/>
          <w:sz w:val="28"/>
          <w:szCs w:val="28"/>
          <w:lang w:val="en-GB"/>
        </w:rPr>
        <w:t>2.4立即将受伤人员脱离现场，安置在空气新鲜、通风处，保持安静。冬季注意保暖，夏季注意降温。对休克及停止呼吸人员立即抢救，进行人工呼吸。现场急救后，送医院治疗。</w:t>
      </w:r>
    </w:p>
    <w:p w:rsidR="00176F22" w:rsidRDefault="00176F22" w:rsidP="00176F22">
      <w:pPr>
        <w:adjustRightInd w:val="0"/>
        <w:snapToGrid w:val="0"/>
        <w:ind w:firstLineChars="200" w:firstLine="560"/>
        <w:rPr>
          <w:rFonts w:ascii="宋体" w:hAnsi="宋体" w:hint="eastAsia"/>
          <w:sz w:val="28"/>
          <w:szCs w:val="28"/>
        </w:rPr>
      </w:pPr>
      <w:r>
        <w:rPr>
          <w:rFonts w:ascii="宋体" w:hAnsi="宋体" w:hint="eastAsia"/>
          <w:sz w:val="28"/>
          <w:szCs w:val="28"/>
        </w:rPr>
        <w:t>2.5电击伤伤员急救：</w:t>
      </w:r>
    </w:p>
    <w:p w:rsidR="00176F22" w:rsidRDefault="00176F22" w:rsidP="00176F22">
      <w:pPr>
        <w:adjustRightInd w:val="0"/>
        <w:snapToGrid w:val="0"/>
        <w:ind w:firstLineChars="200" w:firstLine="560"/>
        <w:rPr>
          <w:rFonts w:ascii="宋体" w:hAnsi="宋体" w:hint="eastAsia"/>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8"/>
            <w:szCs w:val="28"/>
          </w:rPr>
          <w:t>2.5.1</w:t>
        </w:r>
      </w:smartTag>
      <w:r>
        <w:rPr>
          <w:rFonts w:ascii="宋体" w:hAnsi="宋体" w:hint="eastAsia"/>
          <w:sz w:val="28"/>
          <w:szCs w:val="28"/>
        </w:rPr>
        <w:t>切断电源，轻症伤员转移至安全地点休息，严密观察，防止迟发性假死状态发生，必要时可服用小剂量安定药。</w:t>
      </w:r>
    </w:p>
    <w:p w:rsidR="00176F22" w:rsidRDefault="00176F22" w:rsidP="00176F22">
      <w:pPr>
        <w:adjustRightInd w:val="0"/>
        <w:snapToGrid w:val="0"/>
        <w:ind w:firstLineChars="200" w:firstLine="560"/>
        <w:rPr>
          <w:rFonts w:ascii="宋体" w:hAnsi="宋体" w:hint="eastAsia"/>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8"/>
            <w:szCs w:val="28"/>
          </w:rPr>
          <w:t>2.5.2</w:t>
        </w:r>
      </w:smartTag>
      <w:r>
        <w:rPr>
          <w:rFonts w:ascii="宋体" w:hAnsi="宋体" w:hint="eastAsia"/>
          <w:sz w:val="28"/>
          <w:szCs w:val="28"/>
        </w:rPr>
        <w:t>对呼吸停止但心博存在的伤员，应立即进行口对口人工呼吸，并应同时准备进行气管插管正压呼吸。心跳停止者，应进行胸外</w:t>
      </w:r>
      <w:r>
        <w:rPr>
          <w:rFonts w:ascii="宋体" w:hAnsi="宋体" w:hint="eastAsia"/>
          <w:sz w:val="28"/>
          <w:szCs w:val="28"/>
        </w:rPr>
        <w:lastRenderedPageBreak/>
        <w:t>按摩，必要时进行胸内心脏按摩，但须注意人工呼吸与心脏按摩应长时间持续进行，直至确认好转为止。</w:t>
      </w:r>
    </w:p>
    <w:p w:rsidR="00176F22" w:rsidRDefault="00176F22" w:rsidP="00176F22">
      <w:pPr>
        <w:adjustRightInd w:val="0"/>
        <w:snapToGrid w:val="0"/>
        <w:ind w:firstLineChars="200" w:firstLine="560"/>
        <w:rPr>
          <w:rFonts w:ascii="宋体" w:hAnsi="宋体" w:hint="eastAsia"/>
          <w:sz w:val="28"/>
          <w:szCs w:val="28"/>
        </w:rPr>
      </w:pPr>
      <w:r>
        <w:rPr>
          <w:rFonts w:ascii="宋体" w:hAnsi="宋体" w:hint="eastAsia"/>
          <w:sz w:val="28"/>
          <w:szCs w:val="28"/>
        </w:rPr>
        <w:t>2.5.3使患者处于舒适的体位，用衣物盖住患者，不要在头下放枕头，以免阻塞呼吸道。</w:t>
      </w:r>
    </w:p>
    <w:p w:rsidR="00176F22" w:rsidRDefault="00176F22" w:rsidP="00176F22">
      <w:pPr>
        <w:adjustRightInd w:val="0"/>
        <w:snapToGrid w:val="0"/>
        <w:ind w:firstLineChars="200" w:firstLine="560"/>
        <w:rPr>
          <w:rFonts w:ascii="宋体" w:hAnsi="宋体" w:hint="eastAsia"/>
          <w:sz w:val="28"/>
          <w:szCs w:val="28"/>
        </w:rPr>
      </w:pPr>
      <w:r>
        <w:rPr>
          <w:rFonts w:ascii="宋体" w:hAnsi="宋体" w:hint="eastAsia"/>
          <w:sz w:val="28"/>
          <w:szCs w:val="28"/>
        </w:rPr>
        <w:t>2.6重大创伤的现场抢救及运转</w:t>
      </w:r>
    </w:p>
    <w:p w:rsidR="00176F22" w:rsidRDefault="00176F22" w:rsidP="00176F22">
      <w:pPr>
        <w:adjustRightInd w:val="0"/>
        <w:snapToGrid w:val="0"/>
        <w:ind w:firstLineChars="200" w:firstLine="560"/>
        <w:rPr>
          <w:rFonts w:ascii="宋体" w:hAnsi="宋体" w:hint="eastAsia"/>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8"/>
            <w:szCs w:val="28"/>
          </w:rPr>
          <w:t>2.6.1</w:t>
        </w:r>
      </w:smartTag>
      <w:r>
        <w:rPr>
          <w:rFonts w:ascii="宋体" w:hAnsi="宋体" w:hint="eastAsia"/>
          <w:sz w:val="28"/>
          <w:szCs w:val="28"/>
        </w:rPr>
        <w:t>内脏损伤病人应尽量减少不必要的搬运和各种刺激，冬天要注意保暖，以免加重出血及休克的产生。</w:t>
      </w:r>
    </w:p>
    <w:p w:rsidR="00176F22" w:rsidRDefault="00176F22" w:rsidP="00176F22">
      <w:pPr>
        <w:adjustRightInd w:val="0"/>
        <w:snapToGrid w:val="0"/>
        <w:ind w:firstLineChars="200" w:firstLine="560"/>
        <w:rPr>
          <w:rFonts w:ascii="宋体" w:hAnsi="宋体" w:hint="eastAsia"/>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8"/>
            <w:szCs w:val="28"/>
          </w:rPr>
          <w:t>2.6.2</w:t>
        </w:r>
      </w:smartTag>
      <w:r>
        <w:rPr>
          <w:rFonts w:ascii="宋体" w:hAnsi="宋体" w:hint="eastAsia"/>
          <w:sz w:val="28"/>
          <w:szCs w:val="28"/>
        </w:rPr>
        <w:t>搬运脊柱损伤伤员要使用木板担架，由多人扶伤员躯干，使成一整体滚动法移至木板上，切忌一人抬头，二人抬腿的搬运方法。</w:t>
      </w:r>
    </w:p>
    <w:p w:rsidR="00176F22" w:rsidRDefault="00176F22" w:rsidP="00176F22">
      <w:pPr>
        <w:adjustRightInd w:val="0"/>
        <w:snapToGrid w:val="0"/>
        <w:ind w:firstLineChars="200" w:firstLine="560"/>
        <w:rPr>
          <w:rFonts w:ascii="宋体" w:hAnsi="宋体" w:hint="eastAsia"/>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8"/>
            <w:szCs w:val="28"/>
          </w:rPr>
          <w:t>2.6.3</w:t>
        </w:r>
      </w:smartTag>
      <w:r>
        <w:rPr>
          <w:rFonts w:ascii="宋体" w:hAnsi="宋体" w:hint="eastAsia"/>
          <w:sz w:val="28"/>
          <w:szCs w:val="28"/>
        </w:rPr>
        <w:t>用车辆转送伤员时，应用“足前头后”平卧位，或是“与行车方向垂直”的平卧位，以免下坡或急刹车时影响颅脑流血。</w:t>
      </w:r>
    </w:p>
    <w:p w:rsidR="00176F22" w:rsidRDefault="00176F22" w:rsidP="00176F22">
      <w:pPr>
        <w:adjustRightInd w:val="0"/>
        <w:snapToGrid w:val="0"/>
        <w:ind w:firstLineChars="200" w:firstLine="560"/>
        <w:rPr>
          <w:rFonts w:ascii="宋体" w:hAnsi="宋体" w:hint="eastAsia"/>
          <w:sz w:val="28"/>
          <w:szCs w:val="28"/>
        </w:rPr>
      </w:pPr>
      <w:r>
        <w:rPr>
          <w:rFonts w:ascii="宋体" w:hAnsi="宋体" w:hint="eastAsia"/>
          <w:sz w:val="28"/>
          <w:szCs w:val="28"/>
        </w:rPr>
        <w:t>2.7骨折若发生切断指（掌、肢）事故，应在将伤员送医院时，将离体的断指（掌、肢）找齐全，妥善保护，与伤员同时送往有再植能力的医院抢救再植。需要注意的是，对离体组织不要用水、酒精等擦洗，更不能浸泡，也不能用冰块降温或用防腐剂保存。在运送过程中，冬天不能受冻，夏天不要受热。一般说来，在常温下若在离体后数小时内再植，均可抢救成活。</w:t>
      </w:r>
    </w:p>
    <w:p w:rsidR="00176F22" w:rsidRDefault="00176F22" w:rsidP="00176F22">
      <w:pPr>
        <w:adjustRightInd w:val="0"/>
        <w:snapToGrid w:val="0"/>
        <w:ind w:firstLineChars="200" w:firstLine="560"/>
        <w:rPr>
          <w:rFonts w:ascii="宋体" w:hAnsi="宋体" w:hint="eastAsia"/>
          <w:sz w:val="28"/>
          <w:szCs w:val="28"/>
        </w:rPr>
      </w:pPr>
      <w:r>
        <w:rPr>
          <w:rFonts w:ascii="宋体" w:hAnsi="宋体" w:hint="eastAsia"/>
          <w:sz w:val="28"/>
          <w:szCs w:val="28"/>
        </w:rPr>
        <w:t>2.8中暑时应迅速抬至环境阴凉的地方，松开衣服使患者平卧，可在头部、腋下、大腿放置冷水袋。</w:t>
      </w:r>
    </w:p>
    <w:p w:rsidR="00176F22" w:rsidRDefault="00176F22" w:rsidP="00176F22">
      <w:pPr>
        <w:adjustRightInd w:val="0"/>
        <w:snapToGrid w:val="0"/>
        <w:ind w:firstLineChars="200" w:firstLine="560"/>
        <w:rPr>
          <w:rFonts w:ascii="宋体" w:hAnsi="宋体" w:hint="eastAsia"/>
          <w:sz w:val="28"/>
          <w:szCs w:val="28"/>
        </w:rPr>
      </w:pPr>
      <w:r>
        <w:rPr>
          <w:rFonts w:ascii="宋体" w:hAnsi="宋体" w:hint="eastAsia"/>
          <w:sz w:val="28"/>
          <w:szCs w:val="28"/>
        </w:rPr>
        <w:t>2.9事故发生后，现场第一发现人应立即上报，必要时联系救护车。</w:t>
      </w:r>
    </w:p>
    <w:p w:rsidR="00176F22" w:rsidRDefault="00176F22" w:rsidP="00176F22">
      <w:pPr>
        <w:adjustRightInd w:val="0"/>
        <w:snapToGrid w:val="0"/>
        <w:ind w:firstLineChars="200" w:firstLine="560"/>
        <w:rPr>
          <w:rFonts w:ascii="宋体" w:hAnsi="宋体" w:hint="eastAsia"/>
          <w:sz w:val="28"/>
          <w:szCs w:val="28"/>
        </w:rPr>
      </w:pPr>
      <w:r>
        <w:rPr>
          <w:rFonts w:ascii="宋体" w:hAnsi="宋体" w:hint="eastAsia"/>
          <w:sz w:val="28"/>
          <w:szCs w:val="28"/>
        </w:rPr>
        <w:t>2.10将受伤人员撤离现场，安置在开阔处等待车辆送医院。同时保护好事故现场，为事故调查提供条件。</w:t>
      </w:r>
    </w:p>
    <w:p w:rsidR="00176F22" w:rsidRDefault="00176F22" w:rsidP="00176F22">
      <w:pPr>
        <w:adjustRightInd w:val="0"/>
        <w:snapToGrid w:val="0"/>
        <w:ind w:firstLineChars="200" w:firstLine="562"/>
        <w:rPr>
          <w:rFonts w:ascii="宋体" w:hAnsi="宋体" w:hint="eastAsia"/>
          <w:b/>
          <w:sz w:val="28"/>
          <w:szCs w:val="28"/>
        </w:rPr>
      </w:pPr>
      <w:r>
        <w:rPr>
          <w:rFonts w:ascii="宋体" w:hAnsi="宋体" w:hint="eastAsia"/>
          <w:b/>
          <w:sz w:val="28"/>
          <w:szCs w:val="28"/>
        </w:rPr>
        <w:t>六、事故调查</w:t>
      </w:r>
    </w:p>
    <w:p w:rsidR="00176F22" w:rsidRDefault="00176F22" w:rsidP="00176F22">
      <w:pPr>
        <w:adjustRightInd w:val="0"/>
        <w:snapToGrid w:val="0"/>
        <w:ind w:firstLineChars="200" w:firstLine="560"/>
        <w:rPr>
          <w:rFonts w:ascii="宋体" w:hAnsi="宋体" w:hint="eastAsia"/>
          <w:sz w:val="28"/>
          <w:szCs w:val="28"/>
        </w:rPr>
      </w:pPr>
      <w:r>
        <w:rPr>
          <w:rFonts w:ascii="宋体" w:hAnsi="宋体" w:hint="eastAsia"/>
          <w:sz w:val="28"/>
          <w:szCs w:val="28"/>
        </w:rPr>
        <w:t>当事故得到控制后，保护好现场，等待上级部门调查。</w:t>
      </w:r>
    </w:p>
    <w:p w:rsidR="00176F22" w:rsidRDefault="00176F22" w:rsidP="00176F22">
      <w:pPr>
        <w:adjustRightInd w:val="0"/>
        <w:snapToGrid w:val="0"/>
        <w:ind w:firstLineChars="200" w:firstLine="562"/>
        <w:rPr>
          <w:rFonts w:ascii="宋体" w:hAnsi="宋体" w:hint="eastAsia"/>
          <w:b/>
          <w:sz w:val="28"/>
          <w:szCs w:val="28"/>
        </w:rPr>
      </w:pPr>
      <w:r>
        <w:rPr>
          <w:rFonts w:ascii="宋体" w:hAnsi="宋体" w:hint="eastAsia"/>
          <w:b/>
          <w:sz w:val="28"/>
          <w:szCs w:val="28"/>
        </w:rPr>
        <w:t>七、现场恢复</w:t>
      </w:r>
    </w:p>
    <w:p w:rsidR="00176F22" w:rsidRDefault="00176F22" w:rsidP="00176F22">
      <w:pPr>
        <w:adjustRightInd w:val="0"/>
        <w:snapToGrid w:val="0"/>
        <w:ind w:firstLineChars="200" w:firstLine="560"/>
        <w:rPr>
          <w:rFonts w:ascii="宋体" w:hAnsi="宋体" w:hint="eastAsia"/>
          <w:sz w:val="28"/>
          <w:szCs w:val="28"/>
        </w:rPr>
      </w:pPr>
      <w:r>
        <w:rPr>
          <w:rFonts w:ascii="宋体" w:hAnsi="宋体" w:hint="eastAsia"/>
          <w:sz w:val="28"/>
          <w:szCs w:val="28"/>
        </w:rPr>
        <w:t>事故现场得到控制无危险事故发生，事故调查现场勘查结束后，应由总指挥宣布救援结束，解除警戒，恢复现场。</w:t>
      </w:r>
    </w:p>
    <w:p w:rsidR="00176F22" w:rsidRDefault="00176F22" w:rsidP="00176F22">
      <w:pPr>
        <w:adjustRightInd w:val="0"/>
        <w:snapToGrid w:val="0"/>
        <w:ind w:firstLineChars="200" w:firstLine="562"/>
        <w:rPr>
          <w:rFonts w:ascii="宋体" w:hAnsi="宋体" w:hint="eastAsia"/>
          <w:b/>
          <w:sz w:val="28"/>
          <w:szCs w:val="28"/>
        </w:rPr>
      </w:pPr>
      <w:r>
        <w:rPr>
          <w:rFonts w:ascii="宋体" w:hAnsi="宋体" w:hint="eastAsia"/>
          <w:b/>
          <w:sz w:val="28"/>
          <w:szCs w:val="28"/>
        </w:rPr>
        <w:t>八、记录</w:t>
      </w:r>
    </w:p>
    <w:p w:rsidR="00176F22" w:rsidRDefault="00176F22" w:rsidP="00176F22">
      <w:pPr>
        <w:adjustRightInd w:val="0"/>
        <w:snapToGrid w:val="0"/>
        <w:ind w:firstLineChars="200" w:firstLine="560"/>
        <w:rPr>
          <w:rFonts w:ascii="宋体" w:hAnsi="宋体" w:hint="eastAsia"/>
          <w:sz w:val="28"/>
          <w:szCs w:val="28"/>
        </w:rPr>
      </w:pPr>
      <w:r>
        <w:rPr>
          <w:rFonts w:ascii="宋体" w:hAnsi="宋体" w:hint="eastAsia"/>
          <w:sz w:val="28"/>
          <w:szCs w:val="28"/>
        </w:rPr>
        <w:t>事故响应应书面报告（包括所引起的文件更改记录）。</w:t>
      </w:r>
    </w:p>
    <w:p w:rsidR="007A7E7E" w:rsidRDefault="007A7E7E"/>
    <w:sectPr w:rsidR="007A7E7E" w:rsidSect="007A7E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57D" w:rsidRDefault="008B657D" w:rsidP="00176F22">
      <w:r>
        <w:separator/>
      </w:r>
    </w:p>
  </w:endnote>
  <w:endnote w:type="continuationSeparator" w:id="0">
    <w:p w:rsidR="008B657D" w:rsidRDefault="008B657D" w:rsidP="0017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57D" w:rsidRDefault="008B657D" w:rsidP="00176F22">
      <w:r>
        <w:separator/>
      </w:r>
    </w:p>
  </w:footnote>
  <w:footnote w:type="continuationSeparator" w:id="0">
    <w:p w:rsidR="008B657D" w:rsidRDefault="008B657D" w:rsidP="00176F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D4559"/>
    <w:multiLevelType w:val="hybridMultilevel"/>
    <w:tmpl w:val="D7D83B84"/>
    <w:lvl w:ilvl="0" w:tplc="7CD69F9E">
      <w:start w:val="5"/>
      <w:numFmt w:val="japaneseCounting"/>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6F22"/>
    <w:rsid w:val="00176F22"/>
    <w:rsid w:val="007A7E7E"/>
    <w:rsid w:val="008B657D"/>
    <w:rsid w:val="00D015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6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6F22"/>
    <w:rPr>
      <w:sz w:val="18"/>
      <w:szCs w:val="18"/>
    </w:rPr>
  </w:style>
  <w:style w:type="paragraph" w:styleId="a4">
    <w:name w:val="footer"/>
    <w:basedOn w:val="a"/>
    <w:link w:val="Char0"/>
    <w:uiPriority w:val="99"/>
    <w:semiHidden/>
    <w:unhideWhenUsed/>
    <w:rsid w:val="00176F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6F22"/>
    <w:rPr>
      <w:sz w:val="18"/>
      <w:szCs w:val="18"/>
    </w:rPr>
  </w:style>
</w:styles>
</file>

<file path=word/webSettings.xml><?xml version="1.0" encoding="utf-8"?>
<w:webSettings xmlns:r="http://schemas.openxmlformats.org/officeDocument/2006/relationships" xmlns:w="http://schemas.openxmlformats.org/wordprocessingml/2006/main">
  <w:divs>
    <w:div w:id="33862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1879</Words>
  <Characters>10716</Characters>
  <Application>Microsoft Office Word</Application>
  <DocSecurity>0</DocSecurity>
  <Lines>89</Lines>
  <Paragraphs>25</Paragraphs>
  <ScaleCrop>false</ScaleCrop>
  <Company>Microsoft</Company>
  <LinksUpToDate>false</LinksUpToDate>
  <CharactersWithSpaces>12570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2018-09-11T03:47:00Z</dcterms:created>
  <dcterms:modified xsi:type="dcterms:W3CDTF">2018-09-11T03:47:00Z</dcterms:modified>
</cp:coreProperties>
</file>